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F134" w14:textId="77777777" w:rsidR="00697705" w:rsidRDefault="00697705" w:rsidP="00697705">
      <w:r>
        <w:rPr>
          <w:rFonts w:ascii="Calibri Light" w:hAnsi="Calibri Light" w:cs="Calibri Light"/>
          <w:b/>
          <w:bCs/>
          <w:color w:val="00B050"/>
          <w:sz w:val="28"/>
          <w:szCs w:val="28"/>
        </w:rPr>
        <w:t>AUSSCHREIBUNG MARKO FEINGOLD-PREIS 2025</w:t>
      </w:r>
    </w:p>
    <w:p w14:paraId="14F14F7B" w14:textId="77777777" w:rsidR="00697705" w:rsidRDefault="00697705" w:rsidP="00697705">
      <w:r>
        <w:t xml:space="preserve">2025 wird nunmehr zum fünften Mal von Land und Stadt Salzburg gemeinsam mit der Paris Lodron Universität Salzburg der </w:t>
      </w:r>
      <w:r>
        <w:rPr>
          <w:b/>
          <w:bCs/>
        </w:rPr>
        <w:t>Marko Feingold-Preis für eine Dissertation im Bereich der Jüdischen Studien</w:t>
      </w:r>
      <w:r>
        <w:t> ausgeschrieben.</w:t>
      </w:r>
    </w:p>
    <w:p w14:paraId="0882D144" w14:textId="77777777" w:rsidR="00697705" w:rsidRDefault="00697705" w:rsidP="00697705">
      <w:r>
        <w:t>Der Marko Feingold-Preis richtet sich an Nachwuchswissenschaftler*innen aller Disziplinen der Jüdischen Studien, d.h. an Historiker*innen, Literatur- oder Kunstwissenschaftler*innen, Philosoph*innen, Linguist*innen, Religionswissenschaftler*innen, Judaist*innen und andere. Die preiswürdige Dissertation soll epochenunabhängig und unter einer kultur- oder gesellschaftswissenschaftlichen Perspektive ein Thema der jüdischen Geschichte, Kultur oder Religion bearbeiten. Mögliche Themenfelder wären:</w:t>
      </w:r>
    </w:p>
    <w:p w14:paraId="1DA2DE4B" w14:textId="77777777" w:rsidR="00697705" w:rsidRDefault="00697705" w:rsidP="00697705">
      <w:pPr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Lebensrealitäten von Jüdinnen und Juden bzw. jüdischer Bevölkerungsgruppen</w:t>
      </w:r>
    </w:p>
    <w:p w14:paraId="0C36ACC1" w14:textId="77777777" w:rsidR="00697705" w:rsidRDefault="00697705" w:rsidP="00697705">
      <w:pPr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das Wirken von Jüdinnen und Juden in Politik, Wirtschaft, Wissenschaft, Kultur und Kunst, Sprache, Literatur, Philosophie oder Religion</w:t>
      </w:r>
    </w:p>
    <w:p w14:paraId="288E22DC" w14:textId="77777777" w:rsidR="00697705" w:rsidRDefault="00697705" w:rsidP="00697705">
      <w:pPr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jüdisches Denken in politischen, philosophischen oder religiösen Diskursen</w:t>
      </w:r>
    </w:p>
    <w:p w14:paraId="6FDC14FB" w14:textId="77777777" w:rsidR="00697705" w:rsidRDefault="00697705" w:rsidP="00697705">
      <w:pPr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Verfolgung und Vertreibung, Antisemitismus, Exil und Shoah</w:t>
      </w:r>
    </w:p>
    <w:p w14:paraId="691DD0D3" w14:textId="77777777" w:rsidR="00697705" w:rsidRDefault="00697705" w:rsidP="00697705">
      <w:pPr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Geschichte der Jüdischen Studien und ihre Vermittlung heute</w:t>
      </w:r>
    </w:p>
    <w:p w14:paraId="37E1215E" w14:textId="77777777" w:rsidR="00697705" w:rsidRDefault="00697705" w:rsidP="00697705">
      <w:r>
        <w:t>Eine Bewerbung ist möglich, wenn die Dissertation in den Jahren 2022, 2023 oder 2024 abgeschlossen wurde.</w:t>
      </w:r>
    </w:p>
    <w:p w14:paraId="52C9F082" w14:textId="77777777" w:rsidR="00697705" w:rsidRDefault="00697705" w:rsidP="00697705">
      <w:r>
        <w:rPr>
          <w:b/>
          <w:bCs/>
        </w:rPr>
        <w:t> </w:t>
      </w:r>
      <w:r>
        <w:t xml:space="preserve">Das Preisgeld </w:t>
      </w:r>
      <w:r>
        <w:rPr>
          <w:b/>
          <w:bCs/>
        </w:rPr>
        <w:t>beträgt 4.500 EUR.</w:t>
      </w:r>
    </w:p>
    <w:p w14:paraId="281C9181" w14:textId="77777777" w:rsidR="00697705" w:rsidRDefault="00697705" w:rsidP="00697705">
      <w:r>
        <w:rPr>
          <w:b/>
          <w:bCs/>
        </w:rPr>
        <w:t> </w:t>
      </w:r>
      <w:r>
        <w:t>Die Jury setzt sich aus Wissenschaftler*innen der Paris-Lodron-Universität Salzburg, externen Expert*innen sowie Vertreter*innen von Land und Stadt Salzburg zusammen. Die Jury behält sich eine Teilung des Preisgeldes vor.</w:t>
      </w:r>
    </w:p>
    <w:p w14:paraId="6B06D961" w14:textId="77777777" w:rsidR="00697705" w:rsidRDefault="00697705" w:rsidP="00697705">
      <w:r>
        <w:t xml:space="preserve">Bewerbungen sind per E-Mail an Frau Univ.-Prof. Dr. Jutta </w:t>
      </w:r>
      <w:proofErr w:type="spellStart"/>
      <w:r>
        <w:t>Horejs</w:t>
      </w:r>
      <w:proofErr w:type="spellEnd"/>
      <w:r>
        <w:t>-Höck (Vizerektorin für Forschung (</w:t>
      </w:r>
      <w:hyperlink r:id="rId5" w:history="1">
        <w:r>
          <w:rPr>
            <w:rStyle w:val="Hyperlink"/>
          </w:rPr>
          <w:t>VR_research@plus.ac.at</w:t>
        </w:r>
      </w:hyperlink>
      <w:r>
        <w:t>)) zu richten. Sie sollen als E-Mail-Anhänge folgende Unterlagen und Informationen enthalten:</w:t>
      </w:r>
    </w:p>
    <w:p w14:paraId="00CE3E13" w14:textId="77777777" w:rsidR="00697705" w:rsidRDefault="00697705" w:rsidP="00697705">
      <w:pPr>
        <w:numPr>
          <w:ilvl w:val="0"/>
          <w:numId w:val="2"/>
        </w:numPr>
        <w:spacing w:after="160" w:line="360" w:lineRule="auto"/>
        <w:rPr>
          <w:rFonts w:eastAsia="Times New Roman"/>
        </w:rPr>
      </w:pPr>
      <w:r>
        <w:rPr>
          <w:rFonts w:eastAsia="Times New Roman"/>
        </w:rPr>
        <w:t>formloses Anschreiben (mit Kontaktdaten)</w:t>
      </w:r>
    </w:p>
    <w:p w14:paraId="03301EAC" w14:textId="77777777" w:rsidR="00697705" w:rsidRDefault="00697705" w:rsidP="00697705">
      <w:pPr>
        <w:numPr>
          <w:ilvl w:val="0"/>
          <w:numId w:val="2"/>
        </w:numPr>
        <w:spacing w:after="160" w:line="360" w:lineRule="auto"/>
        <w:rPr>
          <w:rFonts w:eastAsia="Times New Roman"/>
        </w:rPr>
      </w:pPr>
      <w:r>
        <w:rPr>
          <w:rFonts w:eastAsia="Times New Roman"/>
        </w:rPr>
        <w:t>Lebenslauf des/der Bewerber*in</w:t>
      </w:r>
    </w:p>
    <w:p w14:paraId="68154FB3" w14:textId="77777777" w:rsidR="00697705" w:rsidRDefault="00697705" w:rsidP="00697705">
      <w:pPr>
        <w:numPr>
          <w:ilvl w:val="0"/>
          <w:numId w:val="2"/>
        </w:numPr>
        <w:spacing w:after="160" w:line="360" w:lineRule="auto"/>
        <w:rPr>
          <w:rFonts w:eastAsia="Times New Roman"/>
        </w:rPr>
      </w:pPr>
      <w:r>
        <w:rPr>
          <w:rFonts w:eastAsia="Times New Roman"/>
        </w:rPr>
        <w:t>die der Bewerbung zugrundeliegende Dissertation</w:t>
      </w:r>
    </w:p>
    <w:p w14:paraId="149F799B" w14:textId="77777777" w:rsidR="00697705" w:rsidRDefault="00697705" w:rsidP="00697705">
      <w:pPr>
        <w:numPr>
          <w:ilvl w:val="0"/>
          <w:numId w:val="2"/>
        </w:numPr>
        <w:spacing w:after="160" w:line="360" w:lineRule="auto"/>
        <w:rPr>
          <w:rFonts w:eastAsia="Times New Roman"/>
        </w:rPr>
      </w:pPr>
      <w:r>
        <w:rPr>
          <w:rFonts w:eastAsia="Times New Roman"/>
        </w:rPr>
        <w:t>eine Kurzfassung der Dissertation (maximal drei Seiten)</w:t>
      </w:r>
    </w:p>
    <w:p w14:paraId="4508E5EE" w14:textId="77777777" w:rsidR="00697705" w:rsidRDefault="00697705" w:rsidP="00697705">
      <w:pPr>
        <w:numPr>
          <w:ilvl w:val="0"/>
          <w:numId w:val="2"/>
        </w:numPr>
        <w:spacing w:after="160" w:line="360" w:lineRule="auto"/>
        <w:rPr>
          <w:rFonts w:eastAsia="Times New Roman"/>
        </w:rPr>
      </w:pPr>
      <w:r>
        <w:rPr>
          <w:rFonts w:eastAsia="Times New Roman"/>
        </w:rPr>
        <w:t>Angabe der Betreuer*innen der Dissertation</w:t>
      </w:r>
    </w:p>
    <w:p w14:paraId="0169C544" w14:textId="77777777" w:rsidR="00697705" w:rsidRDefault="00697705" w:rsidP="00697705">
      <w:pPr>
        <w:spacing w:line="360" w:lineRule="auto"/>
      </w:pPr>
      <w:r>
        <w:rPr>
          <w:b/>
          <w:bCs/>
        </w:rPr>
        <w:t> </w:t>
      </w:r>
      <w:r>
        <w:t>Ende der Einreichungsfrist ist der</w:t>
      </w:r>
      <w:r>
        <w:rPr>
          <w:b/>
          <w:bCs/>
        </w:rPr>
        <w:t xml:space="preserve"> 1. Juni 2025</w:t>
      </w:r>
    </w:p>
    <w:p w14:paraId="51C16119" w14:textId="77777777" w:rsidR="00697705" w:rsidRDefault="00697705" w:rsidP="00697705">
      <w:pPr>
        <w:spacing w:line="360" w:lineRule="auto"/>
      </w:pPr>
      <w:r>
        <w:t xml:space="preserve">Allfällige Rückfragen richten Sie bitte an </w:t>
      </w:r>
      <w:hyperlink r:id="rId6" w:history="1">
        <w:r>
          <w:rPr>
            <w:rStyle w:val="Hyperlink"/>
          </w:rPr>
          <w:t>VR_research@plus.ac.at</w:t>
        </w:r>
      </w:hyperlink>
      <w:r>
        <w:t>.</w:t>
      </w:r>
    </w:p>
    <w:p w14:paraId="02B6DA0C" w14:textId="77777777" w:rsidR="00697705" w:rsidRDefault="00697705" w:rsidP="00697705">
      <w:r>
        <w:t>Die Preisträgerin, der Preisträger wird nach Bekanntgabe des Juryergebnisses verständigt. Die Preisverleihung findet im Rahmen eines Festakts an der Universität Salzburg im November/Dezember 2025 statt.</w:t>
      </w:r>
    </w:p>
    <w:p w14:paraId="3BD7B4C2" w14:textId="77777777" w:rsidR="00697705" w:rsidRDefault="00697705" w:rsidP="00697705">
      <w:r>
        <w:t> </w:t>
      </w:r>
    </w:p>
    <w:p w14:paraId="5D3E4B5F" w14:textId="77777777" w:rsidR="00697705" w:rsidRDefault="00697705" w:rsidP="00697705">
      <w:r>
        <w:t> </w:t>
      </w:r>
    </w:p>
    <w:p w14:paraId="39DE64A3" w14:textId="77777777" w:rsidR="00697705" w:rsidRPr="00697705" w:rsidRDefault="00697705" w:rsidP="00697705">
      <w:pPr>
        <w:rPr>
          <w:lang w:val="en-US"/>
        </w:rPr>
      </w:pPr>
      <w:r>
        <w:rPr>
          <w:rFonts w:ascii="Calibri Light" w:hAnsi="Calibri Light" w:cs="Calibri Light"/>
          <w:b/>
          <w:bCs/>
          <w:color w:val="00B050"/>
          <w:sz w:val="28"/>
          <w:szCs w:val="28"/>
          <w:lang w:val="en-GB"/>
        </w:rPr>
        <w:t>CALL FOR SUBMISSIONS: MARKO FEINGOLD PRIZE 2025</w:t>
      </w:r>
    </w:p>
    <w:p w14:paraId="23C794FD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Marko Feingold Prize for a doctoral thesis in the field of Jewish Studies</w:t>
      </w:r>
      <w:r>
        <w:rPr>
          <w:lang w:val="en-GB"/>
        </w:rPr>
        <w:t xml:space="preserve"> will be awarded for the fifth time in 2025 by the State and City of Salzburg together with the Paris </w:t>
      </w:r>
      <w:proofErr w:type="spellStart"/>
      <w:r>
        <w:rPr>
          <w:lang w:val="en-GB"/>
        </w:rPr>
        <w:t>Lodron</w:t>
      </w:r>
      <w:proofErr w:type="spellEnd"/>
      <w:r>
        <w:rPr>
          <w:lang w:val="en-GB"/>
        </w:rPr>
        <w:t xml:space="preserve"> University of Salzburg.</w:t>
      </w:r>
    </w:p>
    <w:p w14:paraId="3AAB643C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lastRenderedPageBreak/>
        <w:t xml:space="preserve">The Marko Feingold Prize is awarded to young academics from all disciplines of Jewish Studies, </w:t>
      </w:r>
      <w:proofErr w:type="gramStart"/>
      <w:r>
        <w:rPr>
          <w:lang w:val="en-GB"/>
        </w:rPr>
        <w:t>i.e.</w:t>
      </w:r>
      <w:proofErr w:type="gramEnd"/>
      <w:r>
        <w:rPr>
          <w:lang w:val="en-GB"/>
        </w:rPr>
        <w:t xml:space="preserve"> historians, literary or art scholars, philosophers, linguists, religious scholars, Judaists and others. The thesis should focus on a topic of Jewish history, culture or religion from a cultural or humanistic perspective, regardless of the period. </w:t>
      </w:r>
    </w:p>
    <w:p w14:paraId="5C311FB9" w14:textId="77777777" w:rsidR="00697705" w:rsidRDefault="00697705" w:rsidP="00697705">
      <w:r>
        <w:rPr>
          <w:lang w:val="en-GB"/>
        </w:rPr>
        <w:t>Possible topics could include:</w:t>
      </w:r>
    </w:p>
    <w:p w14:paraId="639AD273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the realities of life for Jews and Jewish population groups</w:t>
      </w:r>
    </w:p>
    <w:p w14:paraId="4588623D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the work of Jews in politics, business, science, culture and art, language, literature, philosophy or religion</w:t>
      </w:r>
    </w:p>
    <w:p w14:paraId="1C2D9D8C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Jewish thought in political, philosophical or religious discourses</w:t>
      </w:r>
    </w:p>
    <w:p w14:paraId="1D01C01B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Persecution and expulsion, anti-Semitism, exile and the Shoah</w:t>
      </w:r>
    </w:p>
    <w:p w14:paraId="673380C8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the history of Jewish Studies and how it is taught today</w:t>
      </w:r>
    </w:p>
    <w:p w14:paraId="3DE0629B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>Only doctoral theses completed in 2022, 2023 or 2024 qualify for application.</w:t>
      </w:r>
    </w:p>
    <w:p w14:paraId="6433A800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 xml:space="preserve">The jury includes academics from the Paris </w:t>
      </w:r>
      <w:proofErr w:type="spellStart"/>
      <w:r>
        <w:rPr>
          <w:lang w:val="en-GB"/>
        </w:rPr>
        <w:t>Lodron</w:t>
      </w:r>
      <w:proofErr w:type="spellEnd"/>
      <w:r>
        <w:rPr>
          <w:lang w:val="en-GB"/>
        </w:rPr>
        <w:t xml:space="preserve"> University of Salzburg, external experts and representatives from the State and City of Salzburg. </w:t>
      </w:r>
    </w:p>
    <w:p w14:paraId="2CC10415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 xml:space="preserve">The total prize money amounts to </w:t>
      </w:r>
      <w:r>
        <w:rPr>
          <w:b/>
          <w:bCs/>
          <w:lang w:val="en-GB"/>
        </w:rPr>
        <w:t>4,500 EUR</w:t>
      </w:r>
      <w:r>
        <w:rPr>
          <w:lang w:val="en-GB"/>
        </w:rPr>
        <w:t>. The jury reserves the right to split the prize money.</w:t>
      </w:r>
    </w:p>
    <w:p w14:paraId="03C66BAE" w14:textId="77777777" w:rsidR="00697705" w:rsidRDefault="00697705" w:rsidP="00697705">
      <w:r>
        <w:rPr>
          <w:lang w:val="en-GB"/>
        </w:rPr>
        <w:t xml:space="preserve">Applications should be sent by e-mail to Vice-Rector Professor Jutta </w:t>
      </w:r>
      <w:proofErr w:type="spellStart"/>
      <w:r>
        <w:rPr>
          <w:lang w:val="en-GB"/>
        </w:rPr>
        <w:t>Horejs-Höck</w:t>
      </w:r>
      <w:proofErr w:type="spellEnd"/>
      <w:r>
        <w:rPr>
          <w:lang w:val="en-GB"/>
        </w:rPr>
        <w:t xml:space="preserve"> (Vice-Rector for Research (</w:t>
      </w:r>
      <w:hyperlink r:id="rId7" w:history="1">
        <w:r>
          <w:rPr>
            <w:rStyle w:val="Hyperlink"/>
            <w:lang w:val="en-GB"/>
          </w:rPr>
          <w:t>VR_research@plus.ac.at</w:t>
        </w:r>
      </w:hyperlink>
      <w:r>
        <w:rPr>
          <w:lang w:val="en-GB"/>
        </w:rPr>
        <w:t>). Please attach the following in your e-mail:</w:t>
      </w:r>
    </w:p>
    <w:p w14:paraId="6E1DA1B7" w14:textId="77777777" w:rsidR="00697705" w:rsidRPr="00697705" w:rsidRDefault="00697705" w:rsidP="00697705">
      <w:pPr>
        <w:pStyle w:val="Listenabsatz"/>
        <w:numPr>
          <w:ilvl w:val="0"/>
          <w:numId w:val="3"/>
        </w:numPr>
        <w:spacing w:after="0"/>
        <w:rPr>
          <w:rFonts w:eastAsia="Times New Roman"/>
          <w:lang w:val="en-US"/>
        </w:rPr>
      </w:pPr>
      <w:r>
        <w:rPr>
          <w:rFonts w:eastAsia="Times New Roman"/>
          <w:lang w:val="en-GB"/>
        </w:rPr>
        <w:t>a cover letter (with contact details)</w:t>
      </w:r>
    </w:p>
    <w:p w14:paraId="01D1C978" w14:textId="77777777" w:rsidR="00697705" w:rsidRDefault="00697705" w:rsidP="00697705">
      <w:pPr>
        <w:pStyle w:val="Listenabsatz"/>
        <w:numPr>
          <w:ilvl w:val="0"/>
          <w:numId w:val="3"/>
        </w:numPr>
        <w:spacing w:after="0"/>
        <w:rPr>
          <w:rFonts w:eastAsia="Times New Roman"/>
        </w:rPr>
      </w:pPr>
      <w:r>
        <w:rPr>
          <w:rFonts w:eastAsia="Times New Roman"/>
          <w:lang w:val="en-GB"/>
        </w:rPr>
        <w:t>your CV</w:t>
      </w:r>
    </w:p>
    <w:p w14:paraId="682AA7EE" w14:textId="77777777" w:rsidR="00697705" w:rsidRPr="00697705" w:rsidRDefault="00697705" w:rsidP="00697705">
      <w:pPr>
        <w:pStyle w:val="Listenabsatz"/>
        <w:numPr>
          <w:ilvl w:val="0"/>
          <w:numId w:val="3"/>
        </w:numPr>
        <w:spacing w:after="0"/>
        <w:rPr>
          <w:rFonts w:eastAsia="Times New Roman"/>
          <w:lang w:val="en-US"/>
        </w:rPr>
      </w:pPr>
      <w:r>
        <w:rPr>
          <w:rFonts w:eastAsia="Times New Roman"/>
          <w:lang w:val="en-GB"/>
        </w:rPr>
        <w:t>the doctoral thesis supporting the application</w:t>
      </w:r>
    </w:p>
    <w:p w14:paraId="47793D2A" w14:textId="77777777" w:rsidR="00697705" w:rsidRPr="00697705" w:rsidRDefault="00697705" w:rsidP="00697705">
      <w:pPr>
        <w:pStyle w:val="Listenabsatz"/>
        <w:numPr>
          <w:ilvl w:val="0"/>
          <w:numId w:val="3"/>
        </w:numPr>
        <w:spacing w:after="0"/>
        <w:rPr>
          <w:rFonts w:eastAsia="Times New Roman"/>
          <w:lang w:val="en-US"/>
        </w:rPr>
      </w:pPr>
      <w:r>
        <w:rPr>
          <w:rFonts w:eastAsia="Times New Roman"/>
          <w:lang w:val="en-GB"/>
        </w:rPr>
        <w:t>an abstract of the thesis (maximum three pages)</w:t>
      </w:r>
    </w:p>
    <w:p w14:paraId="112C4DBA" w14:textId="77777777" w:rsidR="00697705" w:rsidRPr="00697705" w:rsidRDefault="00697705" w:rsidP="00697705">
      <w:pPr>
        <w:pStyle w:val="Listenabsatz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GB"/>
        </w:rPr>
        <w:t>name of your thesis supervisor(s)</w:t>
      </w:r>
    </w:p>
    <w:p w14:paraId="6BAE8766" w14:textId="77777777" w:rsidR="00697705" w:rsidRPr="00697705" w:rsidRDefault="00697705" w:rsidP="00697705">
      <w:pPr>
        <w:spacing w:line="360" w:lineRule="auto"/>
        <w:rPr>
          <w:lang w:val="en-US"/>
        </w:rPr>
      </w:pPr>
      <w:r>
        <w:rPr>
          <w:lang w:val="en-GB"/>
        </w:rPr>
        <w:t xml:space="preserve">The submission deadline is </w:t>
      </w:r>
      <w:r>
        <w:rPr>
          <w:b/>
          <w:bCs/>
          <w:lang w:val="en-GB"/>
        </w:rPr>
        <w:t>1</w:t>
      </w:r>
      <w:r>
        <w:rPr>
          <w:b/>
          <w:bCs/>
          <w:vertAlign w:val="superscript"/>
          <w:lang w:val="en-GB"/>
        </w:rPr>
        <w:t xml:space="preserve"> </w:t>
      </w:r>
      <w:r>
        <w:rPr>
          <w:b/>
          <w:bCs/>
          <w:lang w:val="en-GB"/>
        </w:rPr>
        <w:t>June 2025</w:t>
      </w:r>
    </w:p>
    <w:p w14:paraId="218D420D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 xml:space="preserve">Please send any queries to </w:t>
      </w:r>
      <w:hyperlink r:id="rId8" w:history="1">
        <w:r>
          <w:rPr>
            <w:rStyle w:val="Hyperlink"/>
            <w:lang w:val="en-GB"/>
          </w:rPr>
          <w:t>VR_research@plus.ac.at</w:t>
        </w:r>
      </w:hyperlink>
      <w:r>
        <w:rPr>
          <w:lang w:val="en-GB"/>
        </w:rPr>
        <w:t>.</w:t>
      </w:r>
    </w:p>
    <w:p w14:paraId="432BB913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>The award ceremony will take place at the University of Salzburg in November/December 2025.</w:t>
      </w:r>
    </w:p>
    <w:p w14:paraId="7F67EB42" w14:textId="77777777" w:rsidR="00697705" w:rsidRPr="00697705" w:rsidRDefault="00697705" w:rsidP="00697705">
      <w:pPr>
        <w:rPr>
          <w:lang w:val="en-US"/>
        </w:rPr>
      </w:pPr>
      <w:r>
        <w:rPr>
          <w:lang w:val="en-GB"/>
        </w:rPr>
        <w:t> </w:t>
      </w:r>
    </w:p>
    <w:p w14:paraId="50B94F9E" w14:textId="77777777" w:rsidR="00697705" w:rsidRPr="00697705" w:rsidRDefault="00697705" w:rsidP="00697705">
      <w:pPr>
        <w:rPr>
          <w:lang w:val="en-US"/>
        </w:rPr>
      </w:pPr>
      <w:r>
        <w:rPr>
          <w:lang w:val="en-US"/>
        </w:rPr>
        <w:t> </w:t>
      </w:r>
    </w:p>
    <w:p w14:paraId="61CA4008" w14:textId="77777777" w:rsidR="00213421" w:rsidRPr="00697705" w:rsidRDefault="00213421">
      <w:pPr>
        <w:rPr>
          <w:lang w:val="en-US"/>
        </w:rPr>
      </w:pPr>
    </w:p>
    <w:sectPr w:rsidR="00213421" w:rsidRPr="006977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6DD5"/>
    <w:multiLevelType w:val="hybridMultilevel"/>
    <w:tmpl w:val="66BEFA44"/>
    <w:lvl w:ilvl="0" w:tplc="7D1C1F6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C3EF2"/>
    <w:multiLevelType w:val="multilevel"/>
    <w:tmpl w:val="FEB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E1BA2"/>
    <w:multiLevelType w:val="multilevel"/>
    <w:tmpl w:val="75D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05"/>
    <w:rsid w:val="00213421"/>
    <w:rsid w:val="005D3CBB"/>
    <w:rsid w:val="00697705"/>
    <w:rsid w:val="007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0AFD"/>
  <w15:chartTrackingRefBased/>
  <w15:docId w15:val="{3CB2413F-03AB-4940-96F3-C8D4EEC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70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97705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697705"/>
    <w:pPr>
      <w:spacing w:after="160" w:line="276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_research@plus.ac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_research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_research@plus.ac.at" TargetMode="External"/><Relationship Id="rId5" Type="http://schemas.openxmlformats.org/officeDocument/2006/relationships/hyperlink" Target="mailto:VR_research@plus.ac.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Groh, Heike</dc:creator>
  <cp:keywords/>
  <dc:description/>
  <cp:lastModifiedBy>Groh, Heike</cp:lastModifiedBy>
  <cp:revision>1</cp:revision>
  <dcterms:created xsi:type="dcterms:W3CDTF">2025-05-14T05:56:00Z</dcterms:created>
  <dcterms:modified xsi:type="dcterms:W3CDTF">2025-05-14T05:57:00Z</dcterms:modified>
</cp:coreProperties>
</file>