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A54E56" w:rsidRPr="00B96BE8" w:rsidRDefault="00A54E56" w:rsidP="00A54E56">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A54E56" w:rsidRDefault="00A54E56" w:rsidP="00A54E56">
      <w:pPr>
        <w:tabs>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r>
        <w:rPr>
          <w:sz w:val="18"/>
          <w:szCs w:val="18"/>
        </w:rPr>
        <w:t>.</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AC7421">
              <w:rPr>
                <w:b/>
                <w:sz w:val="28"/>
                <w:szCs w:val="28"/>
              </w:rPr>
              <w:t xml:space="preserve">Mathematik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C1735F">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921B3F" w:rsidP="007A2C2A">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C42027">
              <w:rPr>
                <w:sz w:val="28"/>
                <w:szCs w:val="28"/>
              </w:rPr>
              <w:t>198</w:t>
            </w:r>
            <w:r w:rsidR="007A2C2A">
              <w:rPr>
                <w:sz w:val="28"/>
                <w:szCs w:val="28"/>
              </w:rPr>
              <w:t> 469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AF06F4" w:rsidTr="00AF06F4">
        <w:tc>
          <w:tcPr>
            <w:tcW w:w="10534" w:type="dxa"/>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2E09A3">
              <w:rPr>
                <w:sz w:val="18"/>
                <w:szCs w:val="18"/>
                <w:lang w:val="de-AT"/>
              </w:rPr>
              <w:t xml:space="preserve">UF </w:t>
            </w:r>
            <w:r w:rsidR="00C03F96">
              <w:rPr>
                <w:sz w:val="18"/>
                <w:szCs w:val="18"/>
                <w:lang w:val="de-AT"/>
              </w:rPr>
              <w:t>Mathematik</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2E09A3" w:rsidRDefault="002E09A3" w:rsidP="00C42027">
      <w:pPr>
        <w:pStyle w:val="Kopfzeile"/>
        <w:tabs>
          <w:tab w:val="clear" w:pos="4536"/>
          <w:tab w:val="clear" w:pos="9072"/>
          <w:tab w:val="left" w:pos="1980"/>
          <w:tab w:val="right" w:pos="10440"/>
        </w:tabs>
        <w:outlineLvl w:val="0"/>
        <w:rPr>
          <w:sz w:val="18"/>
          <w:szCs w:val="18"/>
        </w:rPr>
      </w:pPr>
    </w:p>
    <w:p w:rsidR="002E09A3" w:rsidRDefault="002E09A3" w:rsidP="00C42027">
      <w:pPr>
        <w:pStyle w:val="Kopfzeile"/>
        <w:tabs>
          <w:tab w:val="clear" w:pos="4536"/>
          <w:tab w:val="clear" w:pos="9072"/>
          <w:tab w:val="left" w:pos="1980"/>
          <w:tab w:val="right" w:pos="10440"/>
        </w:tabs>
        <w:outlineLvl w:val="0"/>
        <w:rPr>
          <w:sz w:val="18"/>
          <w:szCs w:val="18"/>
        </w:rPr>
      </w:pPr>
    </w:p>
    <w:p w:rsidR="002E09A3" w:rsidRDefault="002E09A3" w:rsidP="00C42027">
      <w:pPr>
        <w:pStyle w:val="Kopfzeile"/>
        <w:tabs>
          <w:tab w:val="clear" w:pos="4536"/>
          <w:tab w:val="clear" w:pos="9072"/>
          <w:tab w:val="left" w:pos="1980"/>
          <w:tab w:val="right" w:pos="10440"/>
        </w:tabs>
        <w:outlineLvl w:val="0"/>
        <w:rPr>
          <w:sz w:val="18"/>
          <w:szCs w:val="18"/>
        </w:rPr>
      </w:pPr>
    </w:p>
    <w:p w:rsidR="00C42027" w:rsidRPr="00F83FD6" w:rsidRDefault="00A54E56" w:rsidP="00A54E56">
      <w:pPr>
        <w:pStyle w:val="Kopfzeile"/>
        <w:tabs>
          <w:tab w:val="clear" w:pos="4536"/>
          <w:tab w:val="clear" w:pos="9072"/>
          <w:tab w:val="left" w:pos="1980"/>
          <w:tab w:val="right" w:pos="10440"/>
        </w:tabs>
        <w:outlineLvl w:val="0"/>
        <w:rPr>
          <w:sz w:val="18"/>
          <w:szCs w:val="18"/>
        </w:rPr>
      </w:pPr>
      <w:r>
        <w:rPr>
          <w:sz w:val="18"/>
          <w:szCs w:val="18"/>
        </w:rPr>
        <w:br w:type="page"/>
      </w:r>
      <w:bookmarkStart w:id="11" w:name="_Toc456614377"/>
    </w:p>
    <w:p w:rsidR="00F83FD6" w:rsidRPr="006854A7" w:rsidRDefault="00F83FD6" w:rsidP="00F83FD6">
      <w:pPr>
        <w:shd w:val="clear" w:color="auto" w:fill="E6E6E6"/>
        <w:tabs>
          <w:tab w:val="left" w:pos="5040"/>
          <w:tab w:val="right" w:pos="10513"/>
        </w:tabs>
        <w:jc w:val="both"/>
        <w:outlineLvl w:val="0"/>
        <w:rPr>
          <w:b/>
        </w:rPr>
      </w:pPr>
      <w:bookmarkStart w:id="12" w:name="_Toc456614366"/>
      <w:r>
        <w:rPr>
          <w:b/>
        </w:rPr>
        <w:lastRenderedPageBreak/>
        <w:t>Äquivalenzliste – Bachelorstudium Lehramt Sekundarstufe (Allgemeinbildung)</w:t>
      </w:r>
    </w:p>
    <w:bookmarkEnd w:id="12"/>
    <w:p w:rsidR="00F83FD6" w:rsidRDefault="00F83FD6" w:rsidP="00C42027">
      <w:pPr>
        <w:pStyle w:val="berschrift2Fcher"/>
        <w:spacing w:before="0" w:after="0"/>
        <w:jc w:val="left"/>
        <w:rPr>
          <w:sz w:val="22"/>
        </w:rPr>
      </w:pPr>
    </w:p>
    <w:bookmarkEnd w:id="11"/>
    <w:p w:rsidR="00C42027" w:rsidRDefault="00C42027" w:rsidP="00C42027">
      <w:pPr>
        <w:jc w:val="both"/>
        <w:rPr>
          <w:sz w:val="22"/>
          <w:szCs w:val="22"/>
          <w:lang w:eastAsia="ja-JP"/>
        </w:rPr>
      </w:pPr>
      <w:r w:rsidRPr="00C42027">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§6 (5), kundgemacht im Mitteilungsblatt der Leopold-Franzens-Universität Innsbruck vom 11. September 2001, 67. Stück, Nr. 830, positiv beurteilten Pr</w:t>
      </w:r>
      <w:r w:rsidRPr="00C42027">
        <w:rPr>
          <w:sz w:val="22"/>
          <w:szCs w:val="22"/>
          <w:lang w:eastAsia="ja-JP"/>
        </w:rPr>
        <w:t>ü</w:t>
      </w:r>
      <w:r w:rsidRPr="00C42027">
        <w:rPr>
          <w:sz w:val="22"/>
          <w:szCs w:val="22"/>
          <w:lang w:eastAsia="ja-JP"/>
        </w:rPr>
        <w:t>fungen werden gemäß § 78 Abs. 1 UG für das Bachelorstudium Lehramt Sekundarstufe (Allgemei</w:t>
      </w:r>
      <w:r w:rsidRPr="00C42027">
        <w:rPr>
          <w:sz w:val="22"/>
          <w:szCs w:val="22"/>
          <w:lang w:eastAsia="ja-JP"/>
        </w:rPr>
        <w:t>n</w:t>
      </w:r>
      <w:r w:rsidRPr="00C42027">
        <w:rPr>
          <w:sz w:val="22"/>
          <w:szCs w:val="22"/>
          <w:lang w:eastAsia="ja-JP"/>
        </w:rPr>
        <w:t>bildung) Teil III an der Universität Innsbruck, kundgemacht im Mitteilungsblatt der Leopold-Franzens-Universität Innsbruck vom 17.06.2015, 64. Stück, Nr. 492 i.d.g.F. als gleichwertig anerkannt wie folgt:</w:t>
      </w:r>
    </w:p>
    <w:p w:rsidR="00C42027" w:rsidRDefault="00C42027" w:rsidP="00C42027">
      <w:pPr>
        <w:rPr>
          <w:sz w:val="22"/>
          <w:szCs w:val="22"/>
          <w:lang w:eastAsia="ja-JP"/>
        </w:rPr>
      </w:pPr>
    </w:p>
    <w:p w:rsidR="00C42027" w:rsidRPr="00C42027" w:rsidRDefault="00C42027" w:rsidP="00C42027">
      <w:pPr>
        <w:rPr>
          <w:sz w:val="22"/>
          <w:szCs w:val="22"/>
          <w:lang w:eastAsia="ja-JP"/>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64"/>
        <w:gridCol w:w="831"/>
        <w:gridCol w:w="4262"/>
      </w:tblGrid>
      <w:tr w:rsidR="00C42027" w:rsidRPr="00A4332B" w:rsidTr="00F83FD6">
        <w:trPr>
          <w:trHeight w:val="261"/>
        </w:trPr>
        <w:tc>
          <w:tcPr>
            <w:tcW w:w="4716" w:type="dxa"/>
            <w:gridSpan w:val="2"/>
            <w:shd w:val="clear" w:color="auto" w:fill="D9D9D9"/>
          </w:tcPr>
          <w:p w:rsidR="00C42027" w:rsidRPr="00A4332B" w:rsidRDefault="00C42027" w:rsidP="00A4332B">
            <w:pPr>
              <w:jc w:val="center"/>
              <w:rPr>
                <w:rFonts w:eastAsia="Calibri"/>
                <w:b/>
                <w:sz w:val="22"/>
                <w:szCs w:val="22"/>
                <w:lang w:eastAsia="en-US"/>
              </w:rPr>
            </w:pPr>
            <w:r w:rsidRPr="00A4332B">
              <w:rPr>
                <w:rFonts w:eastAsia="Calibri"/>
                <w:b/>
                <w:sz w:val="22"/>
                <w:szCs w:val="22"/>
                <w:lang w:eastAsia="en-US"/>
              </w:rPr>
              <w:t>Lehrveranstaltungsprüfung</w:t>
            </w:r>
          </w:p>
          <w:p w:rsidR="00C42027" w:rsidRPr="00A4332B" w:rsidRDefault="00C42027" w:rsidP="00A4332B">
            <w:pPr>
              <w:rPr>
                <w:sz w:val="22"/>
                <w:szCs w:val="22"/>
              </w:rPr>
            </w:pPr>
            <w:r w:rsidRPr="00A4332B">
              <w:rPr>
                <w:sz w:val="22"/>
                <w:szCs w:val="22"/>
              </w:rPr>
              <w:t>Bezeichnung der (Lehrveranstaltungs-)</w:t>
            </w:r>
            <w:r w:rsidRPr="00A4332B">
              <w:rPr>
                <w:sz w:val="22"/>
                <w:szCs w:val="22"/>
              </w:rPr>
              <w:br/>
              <w:t xml:space="preserve">Prüfung nach Curriculum „alt“ </w:t>
            </w:r>
            <w:r w:rsidRPr="00A4332B">
              <w:rPr>
                <w:sz w:val="22"/>
                <w:szCs w:val="22"/>
              </w:rPr>
              <w:br/>
              <w:t>(..SSt/..ECTS-AP)</w:t>
            </w:r>
          </w:p>
        </w:tc>
        <w:tc>
          <w:tcPr>
            <w:tcW w:w="831" w:type="dxa"/>
            <w:shd w:val="clear" w:color="auto" w:fill="D9D9D9"/>
          </w:tcPr>
          <w:p w:rsidR="00C42027" w:rsidRPr="00A4332B" w:rsidRDefault="00C42027" w:rsidP="00A4332B">
            <w:pPr>
              <w:jc w:val="center"/>
              <w:rPr>
                <w:sz w:val="22"/>
                <w:szCs w:val="22"/>
              </w:rPr>
            </w:pPr>
            <w:r w:rsidRPr="00A4332B">
              <w:rPr>
                <w:sz w:val="22"/>
                <w:szCs w:val="22"/>
              </w:rPr>
              <w:t>ent-spricht</w:t>
            </w:r>
          </w:p>
        </w:tc>
        <w:tc>
          <w:tcPr>
            <w:tcW w:w="4262" w:type="dxa"/>
            <w:shd w:val="clear" w:color="auto" w:fill="D9D9D9"/>
          </w:tcPr>
          <w:p w:rsidR="00C42027" w:rsidRPr="00A4332B" w:rsidRDefault="00C42027" w:rsidP="00A4332B">
            <w:pPr>
              <w:jc w:val="center"/>
              <w:rPr>
                <w:b/>
                <w:sz w:val="22"/>
                <w:szCs w:val="22"/>
              </w:rPr>
            </w:pPr>
            <w:r w:rsidRPr="00A4332B">
              <w:rPr>
                <w:rFonts w:eastAsia="Calibri"/>
                <w:b/>
                <w:sz w:val="22"/>
                <w:szCs w:val="22"/>
                <w:lang w:eastAsia="en-US"/>
              </w:rPr>
              <w:t>Lehrveranstaltungsprüfung</w:t>
            </w:r>
          </w:p>
          <w:p w:rsidR="00C42027" w:rsidRPr="00A4332B" w:rsidRDefault="00C42027" w:rsidP="00A4332B">
            <w:pPr>
              <w:rPr>
                <w:sz w:val="22"/>
                <w:szCs w:val="22"/>
              </w:rPr>
            </w:pPr>
            <w:r w:rsidRPr="00A4332B">
              <w:rPr>
                <w:sz w:val="22"/>
                <w:szCs w:val="22"/>
              </w:rPr>
              <w:t>Bezeichnung der (Lehrveranstaltungs-)</w:t>
            </w:r>
            <w:r w:rsidRPr="00A4332B">
              <w:rPr>
                <w:sz w:val="22"/>
                <w:szCs w:val="22"/>
              </w:rPr>
              <w:br/>
              <w:t>Prüfung nach Curriculum „neu“ (..SSt/..ECTS-AP)</w:t>
            </w:r>
          </w:p>
        </w:tc>
      </w:tr>
      <w:tr w:rsidR="00C42027" w:rsidRPr="007A2C2A"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Lineare Algebra 1, VO 3/4,5 ECTS-AP </w:t>
            </w:r>
            <w:r w:rsidRPr="00A4332B">
              <w:rPr>
                <w:sz w:val="22"/>
                <w:szCs w:val="22"/>
              </w:rPr>
              <w:br/>
            </w:r>
            <w:r w:rsidRPr="00A4332B">
              <w:rPr>
                <w:b/>
                <w:sz w:val="22"/>
                <w:szCs w:val="22"/>
              </w:rPr>
              <w:t>und</w:t>
            </w:r>
            <w:r w:rsidRPr="00A4332B">
              <w:rPr>
                <w:sz w:val="22"/>
                <w:szCs w:val="22"/>
              </w:rPr>
              <w:br/>
              <w:t>Vertiefung Lineare Algebra, VO 1 SSt /1,5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1 aVO Lineare Algebra, 4 SSt/6 ECTS-AP</w:t>
            </w:r>
          </w:p>
        </w:tc>
      </w:tr>
      <w:tr w:rsidR="00C42027" w:rsidRPr="008B2E1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 xml:space="preserve">Lineare Algebra und Analytische Geometrie 1, SL1 SSt/2,5 ECTS-AP </w:t>
            </w:r>
            <w:r w:rsidRPr="00A4332B">
              <w:rPr>
                <w:sz w:val="22"/>
                <w:szCs w:val="22"/>
              </w:rPr>
              <w:br/>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Lineare Algebra und Analytische Geometrie 1, PS1 SSt/1,5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1 b: PS Lineare Algebra, 3 SSt/4 ECTS-AP</w:t>
            </w:r>
          </w:p>
        </w:tc>
      </w:tr>
      <w:tr w:rsidR="00C42027" w:rsidRPr="00A4332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Algebra 1, VO3 SSt/4,5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2 a: VO Algebra und diskrete Math</w:t>
            </w:r>
            <w:r w:rsidRPr="00A4332B">
              <w:rPr>
                <w:sz w:val="22"/>
                <w:szCs w:val="22"/>
              </w:rPr>
              <w:t>e</w:t>
            </w:r>
            <w:r w:rsidRPr="00A4332B">
              <w:rPr>
                <w:sz w:val="22"/>
                <w:szCs w:val="22"/>
              </w:rPr>
              <w:t>maitk, 4 SSt/ECTS-AP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Algebra 1, PS 2 SSt/3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2 b: PS Algebra und diskrete Mathem</w:t>
            </w:r>
            <w:r w:rsidRPr="00A4332B">
              <w:rPr>
                <w:sz w:val="22"/>
                <w:szCs w:val="22"/>
              </w:rPr>
              <w:t>a</w:t>
            </w:r>
            <w:r w:rsidRPr="00A4332B">
              <w:rPr>
                <w:sz w:val="22"/>
                <w:szCs w:val="22"/>
              </w:rPr>
              <w:t>tik, 3 SSt/4 ECTS-AP</w:t>
            </w:r>
          </w:p>
        </w:tc>
      </w:tr>
      <w:tr w:rsidR="00C42027" w:rsidRPr="008B2E1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Analysis 1, VO 4 SSt/6 ECTS-AP </w:t>
            </w:r>
            <w:r w:rsidRPr="00A4332B">
              <w:rPr>
                <w:sz w:val="22"/>
                <w:szCs w:val="22"/>
              </w:rPr>
              <w:br/>
            </w:r>
            <w:r w:rsidRPr="00A4332B">
              <w:rPr>
                <w:b/>
                <w:sz w:val="22"/>
                <w:szCs w:val="22"/>
              </w:rPr>
              <w:t>oder</w:t>
            </w:r>
            <w:r w:rsidRPr="00A4332B">
              <w:rPr>
                <w:sz w:val="22"/>
                <w:szCs w:val="22"/>
              </w:rPr>
              <w:t xml:space="preserve"> </w:t>
            </w:r>
          </w:p>
          <w:p w:rsidR="00C42027" w:rsidRPr="00A4332B" w:rsidRDefault="00C42027" w:rsidP="00A4332B">
            <w:pPr>
              <w:rPr>
                <w:sz w:val="22"/>
                <w:szCs w:val="22"/>
              </w:rPr>
            </w:pPr>
            <w:r w:rsidRPr="00A4332B">
              <w:rPr>
                <w:sz w:val="22"/>
                <w:szCs w:val="22"/>
              </w:rPr>
              <w:t>Analysis 1, VO 3 SSt/4,5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3 a: VO Analysis 1, 4 SSt/6 ECTS-AP</w:t>
            </w:r>
          </w:p>
        </w:tc>
      </w:tr>
      <w:tr w:rsidR="00C42027" w:rsidRPr="008B2E1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Analysis 1, SL1</w:t>
            </w:r>
            <w:r w:rsidRPr="00A4332B">
              <w:rPr>
                <w:sz w:val="22"/>
                <w:szCs w:val="22"/>
              </w:rPr>
              <w:t xml:space="preserve"> SSt</w:t>
            </w:r>
            <w:r w:rsidRPr="00A4332B">
              <w:rPr>
                <w:sz w:val="22"/>
                <w:szCs w:val="22"/>
                <w:lang w:val="en-GB"/>
              </w:rPr>
              <w:t xml:space="preserve">/2,5 ECTS-AP </w:t>
            </w:r>
            <w:r w:rsidRPr="00A4332B">
              <w:rPr>
                <w:sz w:val="22"/>
                <w:szCs w:val="22"/>
                <w:lang w:val="en-GB"/>
              </w:rPr>
              <w:br/>
            </w:r>
            <w:r w:rsidRPr="00A4332B">
              <w:rPr>
                <w:b/>
                <w:sz w:val="22"/>
                <w:szCs w:val="22"/>
                <w:lang w:val="en-GB"/>
              </w:rPr>
              <w:t>und</w:t>
            </w:r>
            <w:r w:rsidRPr="00A4332B">
              <w:rPr>
                <w:sz w:val="22"/>
                <w:szCs w:val="22"/>
                <w:lang w:val="en-GB"/>
              </w:rPr>
              <w:t xml:space="preserve"> </w:t>
            </w:r>
          </w:p>
          <w:p w:rsidR="00C42027" w:rsidRPr="00A4332B" w:rsidRDefault="00C42027" w:rsidP="00A4332B">
            <w:pPr>
              <w:rPr>
                <w:sz w:val="22"/>
                <w:szCs w:val="22"/>
                <w:lang w:val="en-GB"/>
              </w:rPr>
            </w:pPr>
            <w:r w:rsidRPr="00A4332B">
              <w:rPr>
                <w:sz w:val="22"/>
                <w:szCs w:val="22"/>
                <w:lang w:val="en-GB"/>
              </w:rPr>
              <w:t>Analysis 1, PS 1</w:t>
            </w:r>
            <w:r w:rsidRPr="00A4332B">
              <w:rPr>
                <w:sz w:val="22"/>
                <w:szCs w:val="22"/>
              </w:rPr>
              <w:t xml:space="preserve"> SSt</w:t>
            </w:r>
            <w:r w:rsidRPr="00A4332B">
              <w:rPr>
                <w:sz w:val="22"/>
                <w:szCs w:val="22"/>
                <w:lang w:val="en-GB"/>
              </w:rPr>
              <w:t>/1,5 ECTS-AP</w:t>
            </w:r>
          </w:p>
        </w:tc>
        <w:tc>
          <w:tcPr>
            <w:tcW w:w="831" w:type="dxa"/>
            <w:shd w:val="clear" w:color="auto" w:fill="auto"/>
          </w:tcPr>
          <w:p w:rsidR="00C42027" w:rsidRPr="00A4332B" w:rsidRDefault="00C42027" w:rsidP="00A4332B">
            <w:pPr>
              <w:rPr>
                <w:sz w:val="22"/>
                <w:szCs w:val="22"/>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 xml:space="preserve">PM 3 b: PS Analysis 1, 3 SST/4 ECTS-AP </w:t>
            </w:r>
          </w:p>
        </w:tc>
      </w:tr>
      <w:tr w:rsidR="00C42027" w:rsidRPr="008B2E1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Analysis 1, PS 2</w:t>
            </w:r>
            <w:r w:rsidRPr="00A4332B">
              <w:rPr>
                <w:sz w:val="22"/>
                <w:szCs w:val="22"/>
              </w:rPr>
              <w:t xml:space="preserve"> SSt</w:t>
            </w:r>
            <w:r w:rsidRPr="00A4332B">
              <w:rPr>
                <w:sz w:val="22"/>
                <w:szCs w:val="22"/>
                <w:lang w:val="en-GB"/>
              </w:rPr>
              <w:t xml:space="preserve">/2,5 ECTS-AP </w:t>
            </w:r>
            <w:r w:rsidRPr="00A4332B">
              <w:rPr>
                <w:sz w:val="22"/>
                <w:szCs w:val="22"/>
                <w:lang w:val="en-GB"/>
              </w:rPr>
              <w:br/>
            </w:r>
            <w:r w:rsidRPr="00A4332B">
              <w:rPr>
                <w:b/>
                <w:sz w:val="22"/>
                <w:szCs w:val="22"/>
                <w:lang w:val="en-GB"/>
              </w:rPr>
              <w:t>und</w:t>
            </w:r>
            <w:r w:rsidRPr="00A4332B">
              <w:rPr>
                <w:sz w:val="22"/>
                <w:szCs w:val="22"/>
                <w:lang w:val="en-GB"/>
              </w:rPr>
              <w:t xml:space="preserve"> </w:t>
            </w:r>
          </w:p>
          <w:p w:rsidR="00C42027" w:rsidRPr="00A4332B" w:rsidRDefault="00C42027" w:rsidP="00A4332B">
            <w:pPr>
              <w:rPr>
                <w:sz w:val="22"/>
                <w:szCs w:val="22"/>
                <w:lang w:val="en-GB"/>
              </w:rPr>
            </w:pPr>
            <w:r w:rsidRPr="00A4332B">
              <w:rPr>
                <w:sz w:val="22"/>
                <w:szCs w:val="22"/>
                <w:lang w:val="en-GB"/>
              </w:rPr>
              <w:t>Analysis 1, PR 1</w:t>
            </w:r>
            <w:r w:rsidRPr="00A4332B">
              <w:rPr>
                <w:sz w:val="22"/>
                <w:szCs w:val="22"/>
              </w:rPr>
              <w:t xml:space="preserve"> SSt</w:t>
            </w:r>
            <w:r w:rsidRPr="00A4332B">
              <w:rPr>
                <w:sz w:val="22"/>
                <w:szCs w:val="22"/>
                <w:lang w:val="en-GB"/>
              </w:rPr>
              <w:t>/0,5 ECTS-AP</w:t>
            </w:r>
          </w:p>
        </w:tc>
        <w:tc>
          <w:tcPr>
            <w:tcW w:w="831" w:type="dxa"/>
            <w:shd w:val="clear" w:color="auto" w:fill="auto"/>
          </w:tcPr>
          <w:p w:rsidR="00C42027" w:rsidRPr="00A4332B" w:rsidRDefault="00C42027" w:rsidP="00A4332B">
            <w:pPr>
              <w:rPr>
                <w:sz w:val="22"/>
                <w:szCs w:val="22"/>
                <w:lang w:val="en-GB"/>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3 b: PS Analysis 1, 3 SSt/4 ECTS-AP</w:t>
            </w:r>
          </w:p>
        </w:tc>
      </w:tr>
      <w:tr w:rsidR="00C42027" w:rsidRPr="00A4332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Einführung in das mathematische Arbeiten, Mathematische Software und Programmieren PS 3 SSt/4,5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b/>
                <w:sz w:val="22"/>
                <w:szCs w:val="22"/>
              </w:rPr>
            </w:pPr>
            <w:r w:rsidRPr="00A4332B">
              <w:rPr>
                <w:sz w:val="22"/>
                <w:szCs w:val="22"/>
              </w:rPr>
              <w:t>PM 4 a: PS Mathematische Software 1, 2 SSt/2 ECTS-AP</w:t>
            </w:r>
            <w:r w:rsidRPr="00A4332B">
              <w:rPr>
                <w:sz w:val="22"/>
                <w:szCs w:val="22"/>
              </w:rPr>
              <w:br/>
            </w:r>
            <w:r w:rsidRPr="00A4332B">
              <w:rPr>
                <w:b/>
                <w:sz w:val="22"/>
                <w:szCs w:val="22"/>
              </w:rPr>
              <w:t xml:space="preserve">und </w:t>
            </w:r>
          </w:p>
          <w:p w:rsidR="00C42027" w:rsidRPr="00A4332B" w:rsidRDefault="00C42027" w:rsidP="00A4332B">
            <w:pPr>
              <w:rPr>
                <w:sz w:val="22"/>
                <w:szCs w:val="22"/>
              </w:rPr>
            </w:pPr>
            <w:r w:rsidRPr="00A4332B">
              <w:rPr>
                <w:sz w:val="22"/>
                <w:szCs w:val="22"/>
              </w:rPr>
              <w:t>PS Mathematische Software 2,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Berufsbild Mathematiklehrer/in, VO 1 SSt/0,5 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4 b: VO Berufsbild Mathematiklehrer/in, 1 SSt/0,5 ECTS-AP</w:t>
            </w:r>
          </w:p>
        </w:tc>
      </w:tr>
      <w:tr w:rsidR="00C42027" w:rsidRPr="008B2E1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Stochastik 1, VO 4 SSt/6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6 a: VO Stochastik, 4 SSt/6 ECTS-AP</w:t>
            </w:r>
          </w:p>
        </w:tc>
      </w:tr>
      <w:tr w:rsidR="00C42027" w:rsidRPr="00A4332B" w:rsidTr="00F83FD6">
        <w:trPr>
          <w:trHeight w:val="258"/>
        </w:trPr>
        <w:tc>
          <w:tcPr>
            <w:tcW w:w="452" w:type="dxa"/>
            <w:shd w:val="clear" w:color="auto" w:fill="auto"/>
          </w:tcPr>
          <w:p w:rsidR="00C42027" w:rsidRPr="00A4332B" w:rsidRDefault="00C42027" w:rsidP="00A4332B">
            <w:pPr>
              <w:pStyle w:val="Listenabsatz"/>
              <w:numPr>
                <w:ilvl w:val="0"/>
                <w:numId w:val="18"/>
              </w:numPr>
              <w:spacing w:after="0" w:line="240" w:lineRule="auto"/>
              <w:contextualSpacing w:val="0"/>
              <w:rPr>
                <w:lang w:val="en-US"/>
              </w:rPr>
            </w:pPr>
          </w:p>
        </w:tc>
        <w:tc>
          <w:tcPr>
            <w:tcW w:w="4262" w:type="dxa"/>
            <w:shd w:val="clear" w:color="auto" w:fill="auto"/>
          </w:tcPr>
          <w:p w:rsidR="00C42027" w:rsidRPr="00A4332B" w:rsidRDefault="00C42027" w:rsidP="00A4332B">
            <w:pPr>
              <w:rPr>
                <w:sz w:val="22"/>
                <w:szCs w:val="22"/>
              </w:rPr>
            </w:pPr>
            <w:r w:rsidRPr="00A4332B">
              <w:rPr>
                <w:sz w:val="22"/>
                <w:szCs w:val="22"/>
              </w:rPr>
              <w:t>Stochastik 1, PS 2 SSt/4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6 b: PS Stochastik, 3 SSt/4 ECTS-AP</w:t>
            </w:r>
          </w:p>
        </w:tc>
      </w:tr>
      <w:tr w:rsidR="00C42027" w:rsidRPr="008B2E1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Lineare Algebra und analytische Geometrie 2 für Lehramtsstudierende, VO 2 SSt/3 ECTS-AP </w:t>
            </w:r>
          </w:p>
          <w:p w:rsidR="00C42027" w:rsidRPr="00A4332B" w:rsidRDefault="00C42027" w:rsidP="00A4332B">
            <w:pPr>
              <w:rPr>
                <w:b/>
                <w:sz w:val="22"/>
                <w:szCs w:val="22"/>
              </w:rPr>
            </w:pPr>
            <w:r w:rsidRPr="00A4332B">
              <w:rPr>
                <w:b/>
                <w:sz w:val="22"/>
                <w:szCs w:val="22"/>
              </w:rPr>
              <w:t xml:space="preserve">und </w:t>
            </w:r>
          </w:p>
          <w:p w:rsidR="00C42027" w:rsidRPr="00A4332B" w:rsidRDefault="00C42027" w:rsidP="00A4332B">
            <w:pPr>
              <w:rPr>
                <w:sz w:val="22"/>
                <w:szCs w:val="22"/>
              </w:rPr>
            </w:pPr>
            <w:r w:rsidRPr="00A4332B">
              <w:rPr>
                <w:sz w:val="22"/>
                <w:szCs w:val="22"/>
              </w:rPr>
              <w:t xml:space="preserve">Geometrie für Lehramtsstudierende, </w:t>
            </w:r>
            <w:r w:rsidRPr="00A4332B">
              <w:rPr>
                <w:sz w:val="22"/>
                <w:szCs w:val="22"/>
              </w:rPr>
              <w:br/>
              <w:t>VO2 SSt/2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lang w:val="en-GB"/>
              </w:rPr>
            </w:pPr>
            <w:r w:rsidRPr="00A4332B">
              <w:rPr>
                <w:sz w:val="22"/>
                <w:szCs w:val="22"/>
                <w:lang w:val="en-GB"/>
              </w:rPr>
              <w:t>PM 7 a: VO Geometrie, 4 SSt/6 ECTS-AP</w:t>
            </w:r>
          </w:p>
        </w:tc>
      </w:tr>
      <w:tr w:rsidR="00C42027" w:rsidRPr="00A4332B" w:rsidTr="00F83FD6">
        <w:trPr>
          <w:trHeight w:val="258"/>
        </w:trPr>
        <w:tc>
          <w:tcPr>
            <w:tcW w:w="452" w:type="dxa"/>
            <w:shd w:val="clear" w:color="auto" w:fill="auto"/>
          </w:tcPr>
          <w:p w:rsidR="00C42027" w:rsidRPr="007A2C2A" w:rsidRDefault="00C42027" w:rsidP="00A4332B">
            <w:pPr>
              <w:pStyle w:val="Listenabsatz"/>
              <w:numPr>
                <w:ilvl w:val="0"/>
                <w:numId w:val="18"/>
              </w:numPr>
              <w:spacing w:after="0" w:line="240" w:lineRule="auto"/>
              <w:contextualSpacing w:val="0"/>
              <w:rPr>
                <w:lang w:val="en-GB"/>
              </w:rPr>
            </w:pPr>
          </w:p>
        </w:tc>
        <w:tc>
          <w:tcPr>
            <w:tcW w:w="4262" w:type="dxa"/>
            <w:shd w:val="clear" w:color="auto" w:fill="auto"/>
          </w:tcPr>
          <w:p w:rsidR="00C42027" w:rsidRPr="00A4332B" w:rsidRDefault="00C42027" w:rsidP="00A4332B">
            <w:pPr>
              <w:rPr>
                <w:sz w:val="22"/>
                <w:szCs w:val="22"/>
              </w:rPr>
            </w:pPr>
            <w:r w:rsidRPr="00A4332B">
              <w:rPr>
                <w:sz w:val="22"/>
                <w:szCs w:val="22"/>
              </w:rPr>
              <w:t>Analysis 2, VO 4 SSt/6 ECTS-AP</w:t>
            </w:r>
            <w:r w:rsidRPr="00A4332B">
              <w:rPr>
                <w:sz w:val="22"/>
                <w:szCs w:val="22"/>
              </w:rPr>
              <w:br/>
            </w:r>
            <w:r w:rsidRPr="00A4332B">
              <w:rPr>
                <w:b/>
                <w:sz w:val="22"/>
                <w:szCs w:val="22"/>
              </w:rPr>
              <w:t>oder</w:t>
            </w:r>
            <w:r w:rsidRPr="00A4332B">
              <w:rPr>
                <w:sz w:val="22"/>
                <w:szCs w:val="22"/>
              </w:rPr>
              <w:t xml:space="preserve"> </w:t>
            </w:r>
          </w:p>
          <w:p w:rsidR="00C42027" w:rsidRPr="00A4332B" w:rsidRDefault="00C42027" w:rsidP="00A4332B">
            <w:pPr>
              <w:rPr>
                <w:sz w:val="22"/>
                <w:szCs w:val="22"/>
              </w:rPr>
            </w:pPr>
            <w:r w:rsidRPr="00A4332B">
              <w:rPr>
                <w:sz w:val="22"/>
                <w:szCs w:val="22"/>
              </w:rPr>
              <w:t xml:space="preserve">[Analysis 2 für Lehramtsstudierende, VO 2 </w:t>
            </w:r>
            <w:r w:rsidRPr="00A4332B">
              <w:rPr>
                <w:sz w:val="22"/>
                <w:szCs w:val="22"/>
              </w:rPr>
              <w:lastRenderedPageBreak/>
              <w:t xml:space="preserve">SSt/3 ECTS-AP </w:t>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Analysis 3 für Lehramtsstudierende, VO 3 SSt/3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8 a: VO Analysis 2 für Lehramtsstudi</w:t>
            </w:r>
            <w:r w:rsidRPr="00A4332B">
              <w:rPr>
                <w:sz w:val="22"/>
                <w:szCs w:val="22"/>
              </w:rPr>
              <w:t>e</w:t>
            </w:r>
            <w:r w:rsidRPr="00A4332B">
              <w:rPr>
                <w:sz w:val="22"/>
                <w:szCs w:val="22"/>
              </w:rPr>
              <w:t>rende,4 SSt/6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Analysis 2, PS 2 SSt/4 ECTS-AP</w:t>
            </w:r>
            <w:r w:rsidRPr="00A4332B">
              <w:rPr>
                <w:sz w:val="22"/>
                <w:szCs w:val="22"/>
              </w:rPr>
              <w:br/>
            </w:r>
            <w:r w:rsidRPr="00A4332B">
              <w:rPr>
                <w:b/>
                <w:sz w:val="22"/>
                <w:szCs w:val="22"/>
              </w:rPr>
              <w:t>oder</w:t>
            </w:r>
            <w:r w:rsidRPr="00A4332B">
              <w:rPr>
                <w:sz w:val="22"/>
                <w:szCs w:val="22"/>
              </w:rPr>
              <w:t xml:space="preserve"> </w:t>
            </w:r>
          </w:p>
          <w:p w:rsidR="00C42027" w:rsidRPr="00A4332B" w:rsidRDefault="00C42027" w:rsidP="00A4332B">
            <w:pPr>
              <w:rPr>
                <w:sz w:val="22"/>
                <w:szCs w:val="22"/>
              </w:rPr>
            </w:pPr>
            <w:r w:rsidRPr="00A4332B">
              <w:rPr>
                <w:sz w:val="22"/>
                <w:szCs w:val="22"/>
              </w:rPr>
              <w:t xml:space="preserve">[Analysis 2 für Lehramtsstudierende, PS 2 SSt/2 ECTS-AP </w:t>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 xml:space="preserve">Analysis 3 für Lehramtsstudierende, </w:t>
            </w:r>
            <w:r w:rsidRPr="00A4332B">
              <w:rPr>
                <w:sz w:val="22"/>
                <w:szCs w:val="22"/>
              </w:rPr>
              <w:br/>
              <w:t xml:space="preserve">PS 2 SSt/2 ECTS-AP] </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8 b: PS Analysis 2 für Lehramtsstudi</w:t>
            </w:r>
            <w:r w:rsidRPr="00A4332B">
              <w:rPr>
                <w:sz w:val="22"/>
                <w:szCs w:val="22"/>
              </w:rPr>
              <w:t>e</w:t>
            </w:r>
            <w:r w:rsidRPr="00A4332B">
              <w:rPr>
                <w:sz w:val="22"/>
                <w:szCs w:val="22"/>
              </w:rPr>
              <w:t>rende,3 SSt/4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Analysis und Stochastik in der Schule, </w:t>
            </w:r>
            <w:r w:rsidRPr="00A4332B">
              <w:rPr>
                <w:sz w:val="22"/>
                <w:szCs w:val="22"/>
              </w:rPr>
              <w:br/>
              <w:t>VO 2 SSt/2,5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9: VU Analysis und Stochastik im Schulunterricht,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Algebra und Geometrie in der Schule, </w:t>
            </w:r>
            <w:r w:rsidRPr="00A4332B">
              <w:rPr>
                <w:sz w:val="22"/>
                <w:szCs w:val="22"/>
              </w:rPr>
              <w:br/>
              <w:t>VO 2 SSt/2,5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10: VU Algebra und Geometrie im Schulunterricht,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Geschichte der Mathematik, VO 2 SSt/2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11: Geschichte und Philosophie der M</w:t>
            </w:r>
            <w:r w:rsidRPr="00A4332B">
              <w:rPr>
                <w:sz w:val="22"/>
                <w:szCs w:val="22"/>
              </w:rPr>
              <w:t>a</w:t>
            </w:r>
            <w:r w:rsidRPr="00A4332B">
              <w:rPr>
                <w:sz w:val="22"/>
                <w:szCs w:val="22"/>
              </w:rPr>
              <w:t>thematik 1, 2 SSt/2,5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Einführung in die Didaktik der Mathematik und der Informatik, VO 2 SSt/2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13 a: VO Didaktik der Mathematik 1,2 SSt/3 ECTS-AP</w:t>
            </w:r>
          </w:p>
          <w:p w:rsidR="00C42027" w:rsidRPr="00A4332B" w:rsidRDefault="00C42027" w:rsidP="00A4332B">
            <w:pPr>
              <w:rPr>
                <w:sz w:val="22"/>
                <w:szCs w:val="22"/>
              </w:rPr>
            </w:pP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Methoden des Mathematikunterrichts 1, VO 1 SSt/1 ECTS-AP </w:t>
            </w:r>
            <w:r w:rsidRPr="00A4332B">
              <w:rPr>
                <w:sz w:val="22"/>
                <w:szCs w:val="22"/>
              </w:rPr>
              <w:br/>
            </w: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Methoden des Mathematikunterrichts 1, PS 1 SSt/1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13 b: PS Didaktik der Mathematik 1, 1 SSt/2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 xml:space="preserve">Methoden des Mathematikunterrichts 2, VO 1 SSt/1 ECTS-AP </w:t>
            </w:r>
          </w:p>
          <w:p w:rsidR="00C42027" w:rsidRPr="00A4332B" w:rsidRDefault="00C42027" w:rsidP="00A4332B">
            <w:pPr>
              <w:rPr>
                <w:sz w:val="22"/>
                <w:szCs w:val="22"/>
              </w:rPr>
            </w:pPr>
            <w:r w:rsidRPr="00A4332B">
              <w:rPr>
                <w:b/>
                <w:sz w:val="22"/>
                <w:szCs w:val="22"/>
              </w:rPr>
              <w:t>und</w:t>
            </w:r>
            <w:r w:rsidRPr="00A4332B">
              <w:rPr>
                <w:sz w:val="22"/>
                <w:szCs w:val="22"/>
              </w:rPr>
              <w:t xml:space="preserve"> </w:t>
            </w:r>
          </w:p>
          <w:p w:rsidR="00C42027" w:rsidRPr="00A4332B" w:rsidRDefault="00C42027" w:rsidP="00A4332B">
            <w:pPr>
              <w:rPr>
                <w:sz w:val="22"/>
                <w:szCs w:val="22"/>
              </w:rPr>
            </w:pPr>
            <w:r w:rsidRPr="00A4332B">
              <w:rPr>
                <w:sz w:val="22"/>
                <w:szCs w:val="22"/>
              </w:rPr>
              <w:t>Methoden des Mathematikunterrichts 2, PS 1 SSt/1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14 b: PS Didaktik der Mathematik 2, 1 SSt/2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Zwei Seminare aus dem Prüfungsfach Fac</w:t>
            </w:r>
            <w:r w:rsidRPr="00A4332B">
              <w:rPr>
                <w:sz w:val="22"/>
                <w:szCs w:val="22"/>
              </w:rPr>
              <w:t>h</w:t>
            </w:r>
            <w:r w:rsidRPr="00A4332B">
              <w:rPr>
                <w:sz w:val="22"/>
                <w:szCs w:val="22"/>
              </w:rPr>
              <w:t>didaktik, SE 2 SSt + SE 2 SSt/2+2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15: SE Fachdidaktisches Seminar, 3 SSt/5 ECTS-AP</w:t>
            </w:r>
          </w:p>
        </w:tc>
      </w:tr>
      <w:tr w:rsidR="00C42027" w:rsidRPr="00A4332B" w:rsidTr="00F83FD6">
        <w:trPr>
          <w:trHeight w:val="258"/>
        </w:trPr>
        <w:tc>
          <w:tcPr>
            <w:tcW w:w="452" w:type="dxa"/>
            <w:shd w:val="clear" w:color="auto" w:fill="auto"/>
          </w:tcPr>
          <w:p w:rsidR="00C42027" w:rsidRPr="00C42027" w:rsidRDefault="00C42027" w:rsidP="00A4332B">
            <w:pPr>
              <w:pStyle w:val="Listenabsatz"/>
              <w:numPr>
                <w:ilvl w:val="0"/>
                <w:numId w:val="18"/>
              </w:numPr>
              <w:spacing w:after="0" w:line="240" w:lineRule="auto"/>
              <w:contextualSpacing w:val="0"/>
            </w:pPr>
          </w:p>
        </w:tc>
        <w:tc>
          <w:tcPr>
            <w:tcW w:w="4262" w:type="dxa"/>
            <w:shd w:val="clear" w:color="auto" w:fill="auto"/>
          </w:tcPr>
          <w:p w:rsidR="00C42027" w:rsidRPr="00A4332B" w:rsidRDefault="00C42027" w:rsidP="00A4332B">
            <w:pPr>
              <w:rPr>
                <w:sz w:val="22"/>
                <w:szCs w:val="22"/>
              </w:rPr>
            </w:pPr>
            <w:r w:rsidRPr="00A4332B">
              <w:rPr>
                <w:sz w:val="22"/>
                <w:szCs w:val="22"/>
              </w:rPr>
              <w:t>Fachpraktikum (Mathematik), 4 ECTS-AP</w:t>
            </w:r>
          </w:p>
        </w:tc>
        <w:tc>
          <w:tcPr>
            <w:tcW w:w="831" w:type="dxa"/>
            <w:shd w:val="clear" w:color="auto" w:fill="auto"/>
          </w:tcPr>
          <w:p w:rsidR="00C42027" w:rsidRPr="00A4332B" w:rsidRDefault="00C42027" w:rsidP="00A4332B">
            <w:pPr>
              <w:rPr>
                <w:sz w:val="22"/>
                <w:szCs w:val="22"/>
              </w:rPr>
            </w:pPr>
          </w:p>
        </w:tc>
        <w:tc>
          <w:tcPr>
            <w:tcW w:w="4262" w:type="dxa"/>
            <w:shd w:val="clear" w:color="auto" w:fill="auto"/>
          </w:tcPr>
          <w:p w:rsidR="00C42027" w:rsidRPr="00A4332B" w:rsidRDefault="00C42027" w:rsidP="00A4332B">
            <w:pPr>
              <w:rPr>
                <w:sz w:val="22"/>
                <w:szCs w:val="22"/>
              </w:rPr>
            </w:pPr>
            <w:r w:rsidRPr="00A4332B">
              <w:rPr>
                <w:sz w:val="22"/>
                <w:szCs w:val="22"/>
              </w:rPr>
              <w:t>PM 16: PR Fachpraktikum, 1SSt/5 ECTS-AP</w:t>
            </w:r>
          </w:p>
        </w:tc>
      </w:tr>
    </w:tbl>
    <w:p w:rsidR="00F83FD6" w:rsidRDefault="00F83FD6" w:rsidP="00104F73"/>
    <w:p w:rsidR="00F83FD6" w:rsidRPr="00F83FD6" w:rsidRDefault="00F83FD6" w:rsidP="00F83FD6"/>
    <w:p w:rsidR="00A344FC" w:rsidRPr="007A2C2A" w:rsidRDefault="00F83FD6" w:rsidP="007A2C2A">
      <w:pPr>
        <w:rPr>
          <w:sz w:val="18"/>
          <w:szCs w:val="18"/>
        </w:rPr>
      </w:pPr>
      <w: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8D61BA" w:rsidRDefault="00F83FD6" w:rsidP="0090119E">
      <w:pPr>
        <w:tabs>
          <w:tab w:val="left" w:pos="3060"/>
          <w:tab w:val="left" w:pos="6480"/>
          <w:tab w:val="right" w:pos="10513"/>
        </w:tabs>
        <w:jc w:val="both"/>
        <w:rPr>
          <w:sz w:val="22"/>
          <w:szCs w:val="22"/>
        </w:rPr>
      </w:pPr>
      <w:r>
        <w:rPr>
          <w:sz w:val="22"/>
          <w:szCs w:val="22"/>
        </w:rPr>
        <w:br w:type="page"/>
      </w:r>
    </w:p>
    <w:p w:rsidR="00351E02" w:rsidRDefault="00351E02" w:rsidP="0090119E">
      <w:pPr>
        <w:tabs>
          <w:tab w:val="left" w:pos="3060"/>
          <w:tab w:val="left" w:pos="6480"/>
          <w:tab w:val="right" w:pos="10513"/>
        </w:tabs>
        <w:jc w:val="both"/>
        <w:rPr>
          <w:sz w:val="22"/>
          <w:szCs w:val="22"/>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0905C1">
        <w:rPr>
          <w:b/>
        </w:rPr>
        <w:t>Lineare Algebra</w:t>
      </w:r>
      <w:r>
        <w:rPr>
          <w:b/>
        </w:rPr>
        <w:t xml:space="preserve"> </w:t>
      </w:r>
    </w:p>
    <w:p w:rsidR="00AB5419" w:rsidRPr="00FB0E8E" w:rsidRDefault="00AB5419" w:rsidP="008E2EBD">
      <w:pPr>
        <w:tabs>
          <w:tab w:val="left" w:pos="5040"/>
          <w:tab w:val="right" w:pos="10513"/>
        </w:tabs>
        <w:ind w:firstLine="709"/>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E04D57" w:rsidP="00AF06F4">
            <w:pPr>
              <w:tabs>
                <w:tab w:val="left" w:pos="5040"/>
                <w:tab w:val="right" w:pos="10513"/>
              </w:tabs>
              <w:rPr>
                <w:sz w:val="16"/>
                <w:szCs w:val="16"/>
              </w:rPr>
            </w:pPr>
            <w:r>
              <w:rPr>
                <w:sz w:val="16"/>
                <w:szCs w:val="16"/>
              </w:rPr>
              <w:t>Lineare Algebra</w:t>
            </w:r>
          </w:p>
        </w:tc>
        <w:tc>
          <w:tcPr>
            <w:tcW w:w="360" w:type="dxa"/>
            <w:tcBorders>
              <w:bottom w:val="single" w:sz="4" w:space="0" w:color="auto"/>
            </w:tcBorders>
            <w:tcMar>
              <w:left w:w="28" w:type="dxa"/>
              <w:right w:w="28" w:type="dxa"/>
            </w:tcMar>
          </w:tcPr>
          <w:p w:rsidR="00BE12F1" w:rsidRPr="00AF06F4" w:rsidRDefault="00E04D5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E04D57" w:rsidP="00AF06F4">
            <w:pPr>
              <w:tabs>
                <w:tab w:val="left" w:pos="5040"/>
                <w:tab w:val="right" w:pos="10513"/>
              </w:tabs>
              <w:jc w:val="center"/>
              <w:rPr>
                <w:sz w:val="16"/>
                <w:szCs w:val="16"/>
              </w:rPr>
            </w:pPr>
            <w:r>
              <w:rPr>
                <w:sz w:val="16"/>
                <w:szCs w:val="16"/>
              </w:rPr>
              <w:t>4,</w:t>
            </w:r>
            <w:r w:rsidR="006332BA">
              <w:rPr>
                <w:sz w:val="16"/>
                <w:szCs w:val="16"/>
              </w:rPr>
              <w:t>0</w:t>
            </w:r>
          </w:p>
        </w:tc>
        <w:tc>
          <w:tcPr>
            <w:tcW w:w="540" w:type="dxa"/>
            <w:tcBorders>
              <w:bottom w:val="single" w:sz="4" w:space="0" w:color="auto"/>
            </w:tcBorders>
            <w:tcMar>
              <w:left w:w="28" w:type="dxa"/>
              <w:right w:w="28" w:type="dxa"/>
            </w:tcMar>
          </w:tcPr>
          <w:p w:rsidR="00BE12F1" w:rsidRPr="00AF06F4" w:rsidRDefault="00E04D57"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E04D57" w:rsidP="00AF06F4">
            <w:pPr>
              <w:tabs>
                <w:tab w:val="left" w:pos="5040"/>
                <w:tab w:val="right" w:pos="10513"/>
              </w:tabs>
              <w:rPr>
                <w:sz w:val="16"/>
                <w:szCs w:val="16"/>
              </w:rPr>
            </w:pPr>
            <w:r>
              <w:rPr>
                <w:sz w:val="16"/>
                <w:szCs w:val="16"/>
              </w:rPr>
              <w:t>Lineare Algebra</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E04D57" w:rsidP="00AF06F4">
            <w:pPr>
              <w:tabs>
                <w:tab w:val="left" w:pos="5040"/>
                <w:tab w:val="right" w:pos="10513"/>
              </w:tabs>
              <w:jc w:val="center"/>
              <w:rPr>
                <w:sz w:val="16"/>
                <w:szCs w:val="16"/>
              </w:rPr>
            </w:pPr>
            <w:r>
              <w:rPr>
                <w:sz w:val="16"/>
                <w:szCs w:val="16"/>
              </w:rPr>
              <w:t>3,</w:t>
            </w:r>
            <w:r w:rsidR="006332BA">
              <w:rPr>
                <w:sz w:val="16"/>
                <w:szCs w:val="16"/>
              </w:rPr>
              <w:t>0</w:t>
            </w:r>
          </w:p>
        </w:tc>
        <w:tc>
          <w:tcPr>
            <w:tcW w:w="540" w:type="dxa"/>
            <w:tcBorders>
              <w:bottom w:val="single" w:sz="4" w:space="0" w:color="auto"/>
            </w:tcBorders>
            <w:tcMar>
              <w:left w:w="28" w:type="dxa"/>
              <w:right w:w="28" w:type="dxa"/>
            </w:tcMar>
          </w:tcPr>
          <w:p w:rsidR="00BE12F1" w:rsidRPr="00AF06F4" w:rsidRDefault="00E04D57" w:rsidP="006332B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E04D57" w:rsidP="00AF06F4">
            <w:pPr>
              <w:tabs>
                <w:tab w:val="left" w:pos="5040"/>
                <w:tab w:val="right" w:pos="10513"/>
              </w:tabs>
              <w:jc w:val="center"/>
              <w:rPr>
                <w:b/>
                <w:sz w:val="16"/>
                <w:szCs w:val="16"/>
              </w:rPr>
            </w:pPr>
            <w:r>
              <w:rPr>
                <w:b/>
                <w:sz w:val="16"/>
                <w:szCs w:val="16"/>
              </w:rPr>
              <w:t>7</w:t>
            </w:r>
            <w:r w:rsidR="006332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6332BA" w:rsidP="006332BA">
            <w:pPr>
              <w:tabs>
                <w:tab w:val="left" w:pos="5040"/>
                <w:tab w:val="right" w:pos="10513"/>
              </w:tabs>
              <w:jc w:val="center"/>
              <w:rPr>
                <w:b/>
                <w:sz w:val="16"/>
                <w:szCs w:val="16"/>
              </w:rPr>
            </w:pPr>
            <w:r>
              <w:rPr>
                <w:b/>
                <w:sz w:val="16"/>
                <w:szCs w:val="16"/>
              </w:rPr>
              <w:t>10,</w:t>
            </w:r>
            <w:r w:rsidR="00E04D57">
              <w:rPr>
                <w:b/>
                <w:sz w:val="16"/>
                <w:szCs w:val="16"/>
              </w:rPr>
              <w:t>0</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BB43C7" w:rsidRDefault="00BB43C7"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E04D57">
        <w:rPr>
          <w:b/>
        </w:rPr>
        <w:t>Algebra und diskrete Mathematik</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B6A53" w:rsidRPr="00B329F0" w:rsidRDefault="00E04D57" w:rsidP="00AF06F4">
            <w:pPr>
              <w:tabs>
                <w:tab w:val="left" w:pos="5040"/>
                <w:tab w:val="right" w:pos="10513"/>
              </w:tabs>
              <w:rPr>
                <w:sz w:val="16"/>
                <w:szCs w:val="16"/>
              </w:rPr>
            </w:pPr>
            <w:r>
              <w:rPr>
                <w:sz w:val="16"/>
                <w:szCs w:val="16"/>
              </w:rPr>
              <w:t>Algebra und diskrete Mathematik</w:t>
            </w:r>
          </w:p>
        </w:tc>
        <w:tc>
          <w:tcPr>
            <w:tcW w:w="36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4B6A53" w:rsidRPr="00AF06F4" w:rsidRDefault="00E04D57"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E04D57" w:rsidP="00AF06F4">
            <w:pPr>
              <w:tabs>
                <w:tab w:val="left" w:pos="5040"/>
                <w:tab w:val="right" w:pos="10513"/>
              </w:tabs>
              <w:rPr>
                <w:sz w:val="16"/>
                <w:szCs w:val="16"/>
              </w:rPr>
            </w:pPr>
            <w:r>
              <w:rPr>
                <w:sz w:val="16"/>
                <w:szCs w:val="16"/>
              </w:rPr>
              <w:t>Algebra und diskrete Mathematik</w:t>
            </w:r>
          </w:p>
        </w:tc>
        <w:tc>
          <w:tcPr>
            <w:tcW w:w="360" w:type="dxa"/>
            <w:tcBorders>
              <w:bottom w:val="single" w:sz="4" w:space="0" w:color="auto"/>
            </w:tcBorders>
            <w:tcMar>
              <w:left w:w="28" w:type="dxa"/>
              <w:right w:w="28" w:type="dxa"/>
            </w:tcMar>
          </w:tcPr>
          <w:p w:rsidR="004B6A53" w:rsidRPr="00AF06F4" w:rsidRDefault="00BC10C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B6A53" w:rsidRPr="00AF06F4" w:rsidRDefault="00E04D57"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E04D57" w:rsidP="00AF06F4">
            <w:pPr>
              <w:tabs>
                <w:tab w:val="left" w:pos="5040"/>
                <w:tab w:val="right" w:pos="10513"/>
              </w:tabs>
              <w:jc w:val="center"/>
              <w:rPr>
                <w:b/>
                <w:sz w:val="16"/>
                <w:szCs w:val="16"/>
              </w:rPr>
            </w:pPr>
            <w:r>
              <w:rPr>
                <w:b/>
                <w:sz w:val="16"/>
                <w:szCs w:val="16"/>
              </w:rPr>
              <w:t>7</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E04D57" w:rsidP="006332B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EF63A7" w:rsidRDefault="00EF63A7"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2C2FBD">
        <w:rPr>
          <w:b/>
        </w:rPr>
        <w:t>Analysis 1</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9E7470" w:rsidRPr="00B329F0" w:rsidRDefault="002C2FBD" w:rsidP="00E24DA3">
            <w:pPr>
              <w:tabs>
                <w:tab w:val="left" w:pos="5040"/>
                <w:tab w:val="right" w:pos="10513"/>
              </w:tabs>
              <w:rPr>
                <w:sz w:val="16"/>
                <w:szCs w:val="16"/>
              </w:rPr>
            </w:pPr>
            <w:r>
              <w:rPr>
                <w:sz w:val="16"/>
                <w:szCs w:val="16"/>
              </w:rPr>
              <w:t>Analysis 1</w:t>
            </w:r>
          </w:p>
        </w:tc>
        <w:tc>
          <w:tcPr>
            <w:tcW w:w="360" w:type="dxa"/>
            <w:tcBorders>
              <w:bottom w:val="single" w:sz="4" w:space="0" w:color="auto"/>
            </w:tcBorders>
            <w:tcMar>
              <w:left w:w="28" w:type="dxa"/>
              <w:right w:w="28" w:type="dxa"/>
            </w:tcMar>
          </w:tcPr>
          <w:p w:rsidR="009E7470" w:rsidRPr="00AF06F4" w:rsidRDefault="002C2FBD"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2C2FBD" w:rsidP="006332BA">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9E7470" w:rsidRPr="00AF06F4" w:rsidRDefault="002C2FBD"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EF63A7" w:rsidRDefault="002C2FBD" w:rsidP="00E24DA3">
            <w:pPr>
              <w:tabs>
                <w:tab w:val="left" w:pos="5040"/>
                <w:tab w:val="right" w:pos="10513"/>
              </w:tabs>
              <w:rPr>
                <w:sz w:val="16"/>
                <w:szCs w:val="16"/>
              </w:rPr>
            </w:pPr>
            <w:r>
              <w:rPr>
                <w:sz w:val="16"/>
                <w:szCs w:val="16"/>
              </w:rPr>
              <w:t>Analysis 1</w:t>
            </w:r>
          </w:p>
        </w:tc>
        <w:tc>
          <w:tcPr>
            <w:tcW w:w="360" w:type="dxa"/>
            <w:tcBorders>
              <w:bottom w:val="single" w:sz="4" w:space="0" w:color="auto"/>
            </w:tcBorders>
            <w:tcMar>
              <w:left w:w="28" w:type="dxa"/>
              <w:right w:w="28" w:type="dxa"/>
            </w:tcMar>
          </w:tcPr>
          <w:p w:rsidR="00EF63A7" w:rsidRDefault="002C2FBD"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F63A7" w:rsidRDefault="002C2FBD"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EF63A7" w:rsidRDefault="002C2FBD" w:rsidP="006332B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2C2FBD" w:rsidP="00AF06F4">
            <w:pPr>
              <w:tabs>
                <w:tab w:val="left" w:pos="5040"/>
                <w:tab w:val="right" w:pos="10513"/>
              </w:tabs>
              <w:jc w:val="center"/>
              <w:rPr>
                <w:b/>
                <w:sz w:val="16"/>
                <w:szCs w:val="16"/>
              </w:rPr>
            </w:pPr>
            <w:r>
              <w:rPr>
                <w:b/>
                <w:sz w:val="16"/>
                <w:szCs w:val="16"/>
              </w:rPr>
              <w:t>7</w:t>
            </w:r>
            <w:r w:rsidR="006332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6332BA" w:rsidP="006332BA">
            <w:pPr>
              <w:tabs>
                <w:tab w:val="left" w:pos="5040"/>
                <w:tab w:val="right" w:pos="10513"/>
              </w:tabs>
              <w:jc w:val="center"/>
              <w:rPr>
                <w:b/>
                <w:sz w:val="16"/>
                <w:szCs w:val="16"/>
              </w:rPr>
            </w:pPr>
            <w:r>
              <w:rPr>
                <w:b/>
                <w:sz w:val="16"/>
                <w:szCs w:val="16"/>
              </w:rPr>
              <w:t>10,</w:t>
            </w:r>
            <w:r w:rsidR="002C2FBD">
              <w:rPr>
                <w:b/>
                <w:sz w:val="16"/>
                <w:szCs w:val="16"/>
              </w:rPr>
              <w:t>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C7608E">
        <w:rPr>
          <w:b/>
        </w:rPr>
        <w:t>Mathematisches Arbeiten und Berufsbild</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C7608E" w:rsidP="00AF06F4">
            <w:pPr>
              <w:tabs>
                <w:tab w:val="left" w:pos="5040"/>
                <w:tab w:val="right" w:pos="10513"/>
              </w:tabs>
              <w:rPr>
                <w:sz w:val="16"/>
                <w:szCs w:val="16"/>
              </w:rPr>
            </w:pPr>
            <w:r>
              <w:rPr>
                <w:sz w:val="16"/>
                <w:szCs w:val="16"/>
              </w:rPr>
              <w:t>Mathematische Software 1</w:t>
            </w:r>
          </w:p>
        </w:tc>
        <w:tc>
          <w:tcPr>
            <w:tcW w:w="360" w:type="dxa"/>
            <w:tcBorders>
              <w:bottom w:val="single" w:sz="4" w:space="0" w:color="auto"/>
            </w:tcBorders>
            <w:tcMar>
              <w:left w:w="28" w:type="dxa"/>
              <w:right w:w="28" w:type="dxa"/>
            </w:tcMar>
          </w:tcPr>
          <w:p w:rsidR="004E0E88" w:rsidRPr="00AF06F4" w:rsidRDefault="00C7608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E0E88" w:rsidRPr="00AF06F4" w:rsidRDefault="00C7608E" w:rsidP="006332B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E0E88" w:rsidRPr="00AF06F4" w:rsidRDefault="00C7608E" w:rsidP="006332B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43231"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E43231" w:rsidRDefault="00C7608E" w:rsidP="00AF06F4">
            <w:pPr>
              <w:tabs>
                <w:tab w:val="left" w:pos="5040"/>
                <w:tab w:val="right" w:pos="10513"/>
              </w:tabs>
              <w:rPr>
                <w:sz w:val="16"/>
                <w:szCs w:val="16"/>
              </w:rPr>
            </w:pPr>
            <w:r>
              <w:rPr>
                <w:sz w:val="16"/>
                <w:szCs w:val="16"/>
              </w:rPr>
              <w:t>Berufsbild Mathematiklehrer/in</w:t>
            </w:r>
          </w:p>
        </w:tc>
        <w:tc>
          <w:tcPr>
            <w:tcW w:w="360" w:type="dxa"/>
            <w:tcBorders>
              <w:bottom w:val="single" w:sz="4" w:space="0" w:color="auto"/>
            </w:tcBorders>
            <w:tcMar>
              <w:left w:w="28" w:type="dxa"/>
              <w:right w:w="28" w:type="dxa"/>
            </w:tcMar>
          </w:tcPr>
          <w:p w:rsidR="00E43231" w:rsidRDefault="00C7608E"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43231" w:rsidRDefault="00C7608E"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43231" w:rsidRDefault="00C7608E" w:rsidP="006332BA">
            <w:pPr>
              <w:tabs>
                <w:tab w:val="left" w:pos="5040"/>
                <w:tab w:val="right" w:pos="10513"/>
              </w:tabs>
              <w:jc w:val="center"/>
              <w:rPr>
                <w:sz w:val="16"/>
                <w:szCs w:val="16"/>
              </w:rPr>
            </w:pPr>
            <w:r>
              <w:rPr>
                <w:sz w:val="16"/>
                <w:szCs w:val="16"/>
              </w:rPr>
              <w:t>0,5</w:t>
            </w:r>
          </w:p>
        </w:tc>
        <w:tc>
          <w:tcPr>
            <w:tcW w:w="900" w:type="dxa"/>
            <w:tcBorders>
              <w:bottom w:val="single" w:sz="4" w:space="0" w:color="auto"/>
            </w:tcBorders>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43231" w:rsidRPr="00AF06F4" w:rsidRDefault="00E43231"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43231" w:rsidRPr="00AF06F4" w:rsidRDefault="00E43231"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43231" w:rsidRPr="00AF06F4" w:rsidRDefault="00E43231" w:rsidP="00AF06F4">
            <w:pPr>
              <w:tabs>
                <w:tab w:val="left" w:pos="5040"/>
                <w:tab w:val="right" w:pos="10513"/>
              </w:tabs>
              <w:rPr>
                <w:sz w:val="16"/>
                <w:szCs w:val="16"/>
              </w:rPr>
            </w:pPr>
          </w:p>
        </w:tc>
      </w:tr>
      <w:tr w:rsidR="00E43231"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0870CB" w:rsidP="00AF06F4">
            <w:pPr>
              <w:tabs>
                <w:tab w:val="left" w:pos="5040"/>
                <w:tab w:val="right" w:pos="10513"/>
              </w:tabs>
              <w:jc w:val="center"/>
              <w:rPr>
                <w:b/>
                <w:sz w:val="16"/>
                <w:szCs w:val="16"/>
              </w:rPr>
            </w:pPr>
            <w:r>
              <w:rPr>
                <w:b/>
                <w:sz w:val="16"/>
                <w:szCs w:val="16"/>
              </w:rPr>
              <w:t>3</w:t>
            </w:r>
            <w:r w:rsidR="006332B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43231" w:rsidRPr="00AF06F4" w:rsidRDefault="00C7608E" w:rsidP="006332BA">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43231" w:rsidRPr="00AF06F4" w:rsidRDefault="00E43231" w:rsidP="00AF06F4">
            <w:pPr>
              <w:tabs>
                <w:tab w:val="left" w:pos="5040"/>
                <w:tab w:val="right" w:pos="10513"/>
              </w:tabs>
              <w:jc w:val="center"/>
              <w:rPr>
                <w:b/>
                <w:sz w:val="16"/>
                <w:szCs w:val="16"/>
              </w:rPr>
            </w:pPr>
          </w:p>
        </w:tc>
      </w:tr>
    </w:tbl>
    <w:p w:rsidR="009634F0" w:rsidRDefault="009634F0" w:rsidP="00EE2A92">
      <w:pPr>
        <w:tabs>
          <w:tab w:val="left" w:pos="5040"/>
          <w:tab w:val="right" w:pos="10513"/>
        </w:tabs>
        <w:jc w:val="both"/>
        <w:rPr>
          <w:sz w:val="18"/>
          <w:szCs w:val="18"/>
        </w:rPr>
      </w:pPr>
    </w:p>
    <w:p w:rsidR="00307383" w:rsidRDefault="00307383" w:rsidP="00EE2A92">
      <w:pPr>
        <w:tabs>
          <w:tab w:val="left" w:pos="5040"/>
          <w:tab w:val="right" w:pos="10513"/>
        </w:tabs>
        <w:jc w:val="both"/>
        <w:rPr>
          <w:sz w:val="18"/>
          <w:szCs w:val="18"/>
        </w:rPr>
      </w:pPr>
    </w:p>
    <w:p w:rsidR="00F25F03" w:rsidRPr="007A2C2A" w:rsidRDefault="002A3EDA" w:rsidP="007A2C2A">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C7608E">
        <w:rPr>
          <w:b/>
        </w:rPr>
        <w:t>Mathematische Software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89156E" w:rsidRPr="00B329F0" w:rsidRDefault="00C7608E" w:rsidP="00AF06F4">
            <w:pPr>
              <w:tabs>
                <w:tab w:val="left" w:pos="5040"/>
                <w:tab w:val="right" w:pos="10513"/>
              </w:tabs>
              <w:rPr>
                <w:sz w:val="16"/>
                <w:szCs w:val="16"/>
              </w:rPr>
            </w:pPr>
            <w:r>
              <w:rPr>
                <w:sz w:val="16"/>
                <w:szCs w:val="16"/>
              </w:rPr>
              <w:t>Mathematische Software 2</w:t>
            </w:r>
          </w:p>
        </w:tc>
        <w:tc>
          <w:tcPr>
            <w:tcW w:w="360" w:type="dxa"/>
            <w:tcBorders>
              <w:bottom w:val="single" w:sz="4" w:space="0" w:color="auto"/>
            </w:tcBorders>
            <w:tcMar>
              <w:left w:w="28" w:type="dxa"/>
              <w:right w:w="28" w:type="dxa"/>
            </w:tcMar>
          </w:tcPr>
          <w:p w:rsidR="0089156E" w:rsidRPr="00AF06F4" w:rsidRDefault="00C7608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89156E" w:rsidRPr="00AF06F4" w:rsidRDefault="00C7608E" w:rsidP="006332B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9156E" w:rsidRPr="00AF06F4" w:rsidRDefault="00C7608E" w:rsidP="006332BA">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329F0"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C7608E" w:rsidP="00C7608E">
            <w:pPr>
              <w:tabs>
                <w:tab w:val="left" w:pos="5040"/>
                <w:tab w:val="right" w:pos="10513"/>
              </w:tabs>
              <w:jc w:val="center"/>
              <w:rPr>
                <w:b/>
                <w:sz w:val="16"/>
                <w:szCs w:val="16"/>
              </w:rPr>
            </w:pPr>
            <w:r>
              <w:rPr>
                <w:b/>
                <w:sz w:val="16"/>
                <w:szCs w:val="16"/>
              </w:rPr>
              <w:t>2</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C7608E" w:rsidP="006332BA">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A829A4" w:rsidRDefault="00A829A4" w:rsidP="00F25F03">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C7608E">
        <w:rPr>
          <w:b/>
        </w:rPr>
        <w:t>Stochastik</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7A2C2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608E" w:rsidP="00B376E8">
            <w:pPr>
              <w:tabs>
                <w:tab w:val="left" w:pos="5040"/>
                <w:tab w:val="right" w:pos="10513"/>
              </w:tabs>
              <w:rPr>
                <w:sz w:val="16"/>
                <w:szCs w:val="16"/>
              </w:rPr>
            </w:pPr>
            <w:r>
              <w:rPr>
                <w:sz w:val="16"/>
                <w:szCs w:val="16"/>
              </w:rPr>
              <w:t>Stochastik</w:t>
            </w:r>
          </w:p>
        </w:tc>
        <w:tc>
          <w:tcPr>
            <w:tcW w:w="36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C7608E" w:rsidP="006332BA">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Default="00C7608E" w:rsidP="00B376E8">
            <w:pPr>
              <w:tabs>
                <w:tab w:val="left" w:pos="5040"/>
                <w:tab w:val="right" w:pos="10513"/>
              </w:tabs>
              <w:rPr>
                <w:sz w:val="16"/>
                <w:szCs w:val="16"/>
              </w:rPr>
            </w:pPr>
            <w:r>
              <w:rPr>
                <w:sz w:val="16"/>
                <w:szCs w:val="16"/>
              </w:rPr>
              <w:t>Stochastik</w:t>
            </w:r>
          </w:p>
        </w:tc>
        <w:tc>
          <w:tcPr>
            <w:tcW w:w="360" w:type="dxa"/>
            <w:tcBorders>
              <w:bottom w:val="single" w:sz="4" w:space="0" w:color="auto"/>
            </w:tcBorders>
            <w:tcMar>
              <w:left w:w="28" w:type="dxa"/>
              <w:right w:w="28" w:type="dxa"/>
            </w:tcMar>
          </w:tcPr>
          <w:p w:rsidR="00BE5C29" w:rsidRDefault="00C7608E" w:rsidP="00BE5C29">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5C29" w:rsidRDefault="00C7608E" w:rsidP="006332B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329F0"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C7608E" w:rsidP="00B376E8">
            <w:pPr>
              <w:tabs>
                <w:tab w:val="left" w:pos="5040"/>
                <w:tab w:val="right" w:pos="10513"/>
              </w:tabs>
              <w:jc w:val="center"/>
              <w:rPr>
                <w:b/>
                <w:sz w:val="16"/>
                <w:szCs w:val="16"/>
              </w:rPr>
            </w:pPr>
            <w:r>
              <w:rPr>
                <w:b/>
                <w:sz w:val="16"/>
                <w:szCs w:val="16"/>
              </w:rPr>
              <w:t>7</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6332BA" w:rsidP="006332BA">
            <w:pPr>
              <w:tabs>
                <w:tab w:val="left" w:pos="5040"/>
                <w:tab w:val="right" w:pos="10513"/>
              </w:tabs>
              <w:jc w:val="center"/>
              <w:rPr>
                <w:b/>
                <w:sz w:val="16"/>
                <w:szCs w:val="16"/>
              </w:rPr>
            </w:pPr>
            <w:r>
              <w:rPr>
                <w:b/>
                <w:sz w:val="16"/>
                <w:szCs w:val="16"/>
              </w:rPr>
              <w:t>10,</w:t>
            </w:r>
            <w:r w:rsidR="00B329F0">
              <w:rPr>
                <w:b/>
                <w:sz w:val="16"/>
                <w:szCs w:val="16"/>
              </w:rPr>
              <w:t>0</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921B3F" w:rsidRDefault="00921B3F"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1C3360">
        <w:rPr>
          <w:b/>
        </w:rPr>
        <w:t>G</w:t>
      </w:r>
      <w:r w:rsidR="00C7608E">
        <w:rPr>
          <w:b/>
        </w:rPr>
        <w:t>eometrie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7A2C2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C7608E" w:rsidP="00AF06F4">
            <w:pPr>
              <w:tabs>
                <w:tab w:val="left" w:pos="5040"/>
                <w:tab w:val="right" w:pos="10513"/>
              </w:tabs>
              <w:rPr>
                <w:sz w:val="16"/>
                <w:szCs w:val="16"/>
              </w:rPr>
            </w:pPr>
            <w:r>
              <w:rPr>
                <w:sz w:val="16"/>
                <w:szCs w:val="16"/>
              </w:rPr>
              <w:t>Geometrie</w:t>
            </w:r>
          </w:p>
        </w:tc>
        <w:tc>
          <w:tcPr>
            <w:tcW w:w="360" w:type="dxa"/>
            <w:tcBorders>
              <w:bottom w:val="single" w:sz="4" w:space="0" w:color="auto"/>
            </w:tcBorders>
            <w:tcMar>
              <w:left w:w="28" w:type="dxa"/>
              <w:right w:w="28" w:type="dxa"/>
            </w:tcMar>
          </w:tcPr>
          <w:p w:rsidR="007D05D8" w:rsidRPr="00AF06F4" w:rsidRDefault="00C7608E"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D05D8" w:rsidRPr="00AF06F4" w:rsidRDefault="00C7608E" w:rsidP="00AF06F4">
            <w:pPr>
              <w:tabs>
                <w:tab w:val="left" w:pos="5040"/>
                <w:tab w:val="right" w:pos="10513"/>
              </w:tabs>
              <w:jc w:val="center"/>
              <w:rPr>
                <w:sz w:val="16"/>
                <w:szCs w:val="16"/>
              </w:rPr>
            </w:pPr>
            <w:r>
              <w:rPr>
                <w:sz w:val="16"/>
                <w:szCs w:val="16"/>
              </w:rPr>
              <w:t>4,</w:t>
            </w:r>
            <w:r w:rsidR="003824CD">
              <w:rPr>
                <w:sz w:val="16"/>
                <w:szCs w:val="16"/>
              </w:rPr>
              <w:t>0</w:t>
            </w:r>
          </w:p>
        </w:tc>
        <w:tc>
          <w:tcPr>
            <w:tcW w:w="540" w:type="dxa"/>
            <w:tcBorders>
              <w:bottom w:val="single" w:sz="4" w:space="0" w:color="auto"/>
            </w:tcBorders>
            <w:tcMar>
              <w:left w:w="28" w:type="dxa"/>
              <w:right w:w="28" w:type="dxa"/>
            </w:tcMar>
          </w:tcPr>
          <w:p w:rsidR="007D05D8" w:rsidRPr="00AF06F4" w:rsidRDefault="00C7608E" w:rsidP="00C1735F">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C7608E"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C7608E" w:rsidRDefault="00C7608E" w:rsidP="00AF06F4">
            <w:pPr>
              <w:tabs>
                <w:tab w:val="left" w:pos="5040"/>
                <w:tab w:val="right" w:pos="10513"/>
              </w:tabs>
              <w:rPr>
                <w:sz w:val="16"/>
                <w:szCs w:val="16"/>
              </w:rPr>
            </w:pPr>
            <w:r>
              <w:rPr>
                <w:sz w:val="16"/>
                <w:szCs w:val="16"/>
              </w:rPr>
              <w:t>Geometrie</w:t>
            </w:r>
          </w:p>
        </w:tc>
        <w:tc>
          <w:tcPr>
            <w:tcW w:w="360" w:type="dxa"/>
            <w:tcBorders>
              <w:bottom w:val="single" w:sz="4" w:space="0" w:color="auto"/>
            </w:tcBorders>
            <w:tcMar>
              <w:left w:w="28" w:type="dxa"/>
              <w:right w:w="28" w:type="dxa"/>
            </w:tcMar>
          </w:tcPr>
          <w:p w:rsidR="00C7608E" w:rsidRDefault="00C7608E"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C7608E" w:rsidRDefault="00C1735F"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C7608E" w:rsidRDefault="00C7608E" w:rsidP="00C1735F">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C7608E" w:rsidRPr="00AF06F4" w:rsidRDefault="00C7608E" w:rsidP="00AC6DFF">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C7608E" w:rsidRPr="00AF06F4" w:rsidRDefault="00C7608E" w:rsidP="00AC6DFF">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C7608E" w:rsidRPr="00AF06F4" w:rsidRDefault="00C7608E" w:rsidP="00AC6DFF">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C7608E" w:rsidRPr="00AF06F4" w:rsidRDefault="00C7608E" w:rsidP="00AF06F4">
            <w:pPr>
              <w:tabs>
                <w:tab w:val="left" w:pos="5040"/>
                <w:tab w:val="right" w:pos="10513"/>
              </w:tabs>
              <w:rPr>
                <w:sz w:val="16"/>
                <w:szCs w:val="16"/>
              </w:rPr>
            </w:pPr>
          </w:p>
        </w:tc>
      </w:tr>
      <w:tr w:rsidR="00C7608E"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r>
              <w:rPr>
                <w:b/>
                <w:sz w:val="16"/>
                <w:szCs w:val="16"/>
              </w:rPr>
              <w:t>7</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7608E" w:rsidRPr="00AF06F4" w:rsidRDefault="00C7608E" w:rsidP="00C1735F">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7608E" w:rsidRPr="00AF06F4" w:rsidRDefault="00C7608E" w:rsidP="00AF06F4">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FC1336" w:rsidRDefault="00FC1336" w:rsidP="00F25F03">
      <w:pPr>
        <w:tabs>
          <w:tab w:val="left" w:pos="504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1C3360">
        <w:rPr>
          <w:b/>
        </w:rPr>
        <w:t>A</w:t>
      </w:r>
      <w:r w:rsidR="00C7608E">
        <w:rPr>
          <w:b/>
        </w:rPr>
        <w:t>nalysis 2 für Lehramtsstudierende</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7A2C2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608E" w:rsidP="00B376E8">
            <w:pPr>
              <w:tabs>
                <w:tab w:val="left" w:pos="5040"/>
                <w:tab w:val="right" w:pos="10513"/>
              </w:tabs>
              <w:rPr>
                <w:sz w:val="16"/>
                <w:szCs w:val="16"/>
              </w:rPr>
            </w:pPr>
            <w:r>
              <w:rPr>
                <w:sz w:val="16"/>
                <w:szCs w:val="16"/>
              </w:rPr>
              <w:t>Analysis 2 für Lehramtsstudierende</w:t>
            </w:r>
          </w:p>
        </w:tc>
        <w:tc>
          <w:tcPr>
            <w:tcW w:w="36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C7608E" w:rsidP="00C1735F">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C7608E" w:rsidP="00C1735F">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C7608E" w:rsidP="00B376E8">
            <w:pPr>
              <w:tabs>
                <w:tab w:val="left" w:pos="5040"/>
                <w:tab w:val="right" w:pos="10513"/>
              </w:tabs>
              <w:rPr>
                <w:sz w:val="16"/>
                <w:szCs w:val="16"/>
              </w:rPr>
            </w:pPr>
            <w:r>
              <w:rPr>
                <w:sz w:val="16"/>
                <w:szCs w:val="16"/>
              </w:rPr>
              <w:t>Analysis 2 für Lehramtsstudierende</w:t>
            </w:r>
          </w:p>
        </w:tc>
        <w:tc>
          <w:tcPr>
            <w:tcW w:w="36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5C29" w:rsidRPr="00AF06F4" w:rsidRDefault="00C7608E" w:rsidP="00B376E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5C29" w:rsidRPr="00AF06F4" w:rsidRDefault="00C7608E" w:rsidP="00C1735F">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C7608E" w:rsidP="00B376E8">
            <w:pPr>
              <w:tabs>
                <w:tab w:val="left" w:pos="5040"/>
                <w:tab w:val="right" w:pos="10513"/>
              </w:tabs>
              <w:jc w:val="center"/>
              <w:rPr>
                <w:b/>
                <w:sz w:val="16"/>
                <w:szCs w:val="16"/>
              </w:rPr>
            </w:pPr>
            <w:r>
              <w:rPr>
                <w:b/>
                <w:sz w:val="16"/>
                <w:szCs w:val="16"/>
              </w:rPr>
              <w:t>7</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C7608E" w:rsidP="00C1735F">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EC75AC" w:rsidRDefault="00EC75AC" w:rsidP="00BE5C29">
      <w:pPr>
        <w:tabs>
          <w:tab w:val="left" w:leader="dot" w:pos="6480"/>
          <w:tab w:val="right" w:leader="dot" w:pos="10513"/>
        </w:tabs>
        <w:jc w:val="both"/>
        <w:rPr>
          <w:sz w:val="18"/>
          <w:szCs w:val="18"/>
        </w:rPr>
      </w:pPr>
    </w:p>
    <w:p w:rsidR="00EC75AC" w:rsidRDefault="00EC75AC" w:rsidP="00BE5C29">
      <w:pPr>
        <w:tabs>
          <w:tab w:val="left" w:leader="dot" w:pos="6480"/>
          <w:tab w:val="right" w:leader="dot" w:pos="10513"/>
        </w:tabs>
        <w:jc w:val="both"/>
        <w:rPr>
          <w:sz w:val="18"/>
          <w:szCs w:val="18"/>
        </w:rPr>
      </w:pPr>
    </w:p>
    <w:p w:rsidR="00EC75AC" w:rsidRDefault="007A2C2A" w:rsidP="00BE5C29">
      <w:pPr>
        <w:tabs>
          <w:tab w:val="left" w:leader="dot" w:pos="6480"/>
          <w:tab w:val="right" w:leader="dot" w:pos="10513"/>
        </w:tabs>
        <w:jc w:val="both"/>
        <w:rPr>
          <w:sz w:val="18"/>
          <w:szCs w:val="18"/>
        </w:rPr>
      </w:pPr>
      <w:r>
        <w:rPr>
          <w:sz w:val="18"/>
          <w:szCs w:val="18"/>
        </w:rPr>
        <w:br w:type="page"/>
      </w:r>
    </w:p>
    <w:p w:rsidR="00FC1336" w:rsidRPr="00FB0E8E" w:rsidRDefault="00FC1336" w:rsidP="00FC1336">
      <w:pPr>
        <w:shd w:val="clear" w:color="auto" w:fill="E6E6E6"/>
        <w:tabs>
          <w:tab w:val="right" w:pos="9720"/>
          <w:tab w:val="right" w:leader="dot" w:pos="10513"/>
        </w:tabs>
        <w:jc w:val="both"/>
        <w:rPr>
          <w:b/>
        </w:rPr>
      </w:pPr>
      <w:r>
        <w:rPr>
          <w:b/>
        </w:rPr>
        <w:t>9. Pflichtmodul:</w:t>
      </w:r>
      <w:r w:rsidR="008D61BA">
        <w:rPr>
          <w:b/>
        </w:rPr>
        <w:t xml:space="preserve"> </w:t>
      </w:r>
      <w:r w:rsidR="00EC75AC">
        <w:rPr>
          <w:b/>
        </w:rPr>
        <w:t>Analysis und Stochastik im Schulunterricht</w:t>
      </w:r>
    </w:p>
    <w:p w:rsidR="00FC1336" w:rsidRDefault="00FC1336" w:rsidP="00FC1336">
      <w:pPr>
        <w:tabs>
          <w:tab w:val="left" w:pos="5040"/>
          <w:tab w:val="right" w:pos="10513"/>
        </w:tabs>
        <w:jc w:val="both"/>
        <w:rPr>
          <w:sz w:val="18"/>
          <w:szCs w:val="18"/>
        </w:rPr>
      </w:pP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7A2C2A">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EC75AC" w:rsidP="00A829A4">
            <w:pPr>
              <w:tabs>
                <w:tab w:val="left" w:pos="5040"/>
                <w:tab w:val="right" w:pos="10513"/>
              </w:tabs>
              <w:rPr>
                <w:sz w:val="16"/>
                <w:szCs w:val="16"/>
              </w:rPr>
            </w:pPr>
            <w:r>
              <w:rPr>
                <w:sz w:val="16"/>
                <w:szCs w:val="16"/>
              </w:rPr>
              <w:t>Analysis und Stochastik im Schulunterricht</w:t>
            </w:r>
          </w:p>
        </w:tc>
        <w:tc>
          <w:tcPr>
            <w:tcW w:w="360" w:type="dxa"/>
            <w:tcBorders>
              <w:bottom w:val="single" w:sz="4" w:space="0" w:color="auto"/>
            </w:tcBorders>
            <w:tcMar>
              <w:left w:w="28" w:type="dxa"/>
              <w:right w:w="28" w:type="dxa"/>
            </w:tcMar>
          </w:tcPr>
          <w:p w:rsidR="00FC1336" w:rsidRPr="00AF06F4" w:rsidRDefault="00EC75AC" w:rsidP="00A829A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C1336" w:rsidRPr="00AF06F4" w:rsidRDefault="00EC75AC" w:rsidP="00A829A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37609F" w:rsidP="00C1735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A829A4">
            <w:pPr>
              <w:tabs>
                <w:tab w:val="left" w:pos="5040"/>
                <w:tab w:val="right" w:pos="10513"/>
              </w:tabs>
              <w:jc w:val="center"/>
              <w:rPr>
                <w:b/>
                <w:sz w:val="16"/>
                <w:szCs w:val="16"/>
              </w:rPr>
            </w:pPr>
            <w:r>
              <w:rPr>
                <w:b/>
                <w:sz w:val="16"/>
                <w:szCs w:val="16"/>
              </w:rPr>
              <w:t>2</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C1735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EC75AC" w:rsidRDefault="00EC75AC" w:rsidP="00EC75AC">
      <w:pPr>
        <w:tabs>
          <w:tab w:val="left" w:leader="dot" w:pos="6480"/>
          <w:tab w:val="right" w:leader="dot" w:pos="10513"/>
        </w:tabs>
        <w:jc w:val="both"/>
        <w:rPr>
          <w:sz w:val="18"/>
          <w:szCs w:val="18"/>
        </w:rPr>
      </w:pPr>
    </w:p>
    <w:p w:rsidR="004838B3" w:rsidRPr="00FB0E8E" w:rsidRDefault="00FC1336" w:rsidP="00296611">
      <w:pPr>
        <w:shd w:val="clear" w:color="auto" w:fill="E6E6E6"/>
        <w:tabs>
          <w:tab w:val="right" w:pos="9720"/>
          <w:tab w:val="right" w:leader="dot" w:pos="10513"/>
        </w:tabs>
        <w:jc w:val="both"/>
        <w:outlineLvl w:val="0"/>
        <w:rPr>
          <w:b/>
        </w:rPr>
      </w:pPr>
      <w:r>
        <w:rPr>
          <w:b/>
        </w:rPr>
        <w:t>10</w:t>
      </w:r>
      <w:r w:rsidR="003E68D3">
        <w:rPr>
          <w:b/>
        </w:rPr>
        <w:t xml:space="preserve">. </w:t>
      </w:r>
      <w:r w:rsidR="00386773">
        <w:rPr>
          <w:b/>
        </w:rPr>
        <w:t>Pflicht</w:t>
      </w:r>
      <w:r w:rsidR="0027362E">
        <w:rPr>
          <w:b/>
        </w:rPr>
        <w:t xml:space="preserve">modul: </w:t>
      </w:r>
      <w:r w:rsidR="00EC75AC">
        <w:rPr>
          <w:b/>
        </w:rPr>
        <w:t>Algebra und Geometrie im Schulunterricht</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7A2C2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EC75AC" w:rsidP="00AF06F4">
            <w:pPr>
              <w:tabs>
                <w:tab w:val="left" w:pos="5040"/>
                <w:tab w:val="right" w:pos="10513"/>
              </w:tabs>
              <w:rPr>
                <w:sz w:val="16"/>
                <w:szCs w:val="16"/>
              </w:rPr>
            </w:pPr>
            <w:r>
              <w:rPr>
                <w:sz w:val="16"/>
                <w:szCs w:val="16"/>
              </w:rPr>
              <w:t>Algebra und Geometrie im Schulunterricht</w:t>
            </w:r>
          </w:p>
        </w:tc>
        <w:tc>
          <w:tcPr>
            <w:tcW w:w="360" w:type="dxa"/>
            <w:tcBorders>
              <w:bottom w:val="single" w:sz="4" w:space="0" w:color="auto"/>
            </w:tcBorders>
            <w:tcMar>
              <w:left w:w="28" w:type="dxa"/>
              <w:right w:w="28" w:type="dxa"/>
            </w:tcMar>
          </w:tcPr>
          <w:p w:rsidR="004838B3" w:rsidRPr="00AF06F4" w:rsidRDefault="00EC75AC"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EC75AC" w:rsidP="00C1735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EC75AC" w:rsidP="00C1735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37609F" w:rsidP="00AF06F4">
            <w:pPr>
              <w:tabs>
                <w:tab w:val="left" w:pos="5040"/>
                <w:tab w:val="right" w:pos="10513"/>
              </w:tabs>
              <w:jc w:val="center"/>
              <w:rPr>
                <w:b/>
                <w:sz w:val="16"/>
                <w:szCs w:val="16"/>
              </w:rPr>
            </w:pPr>
            <w:r>
              <w:rPr>
                <w:b/>
                <w:sz w:val="16"/>
                <w:szCs w:val="16"/>
              </w:rPr>
              <w:t>2</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37609F" w:rsidP="00C1735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FF217C" w:rsidRDefault="00FF217C" w:rsidP="00FF217C">
      <w:pPr>
        <w:tabs>
          <w:tab w:val="left" w:leader="dot" w:pos="6480"/>
          <w:tab w:val="right" w:leader="dot" w:pos="10513"/>
        </w:tabs>
        <w:jc w:val="both"/>
        <w:rPr>
          <w:sz w:val="18"/>
          <w:szCs w:val="18"/>
        </w:rPr>
      </w:pPr>
    </w:p>
    <w:p w:rsidR="00FF217C" w:rsidRPr="00FB0E8E" w:rsidRDefault="00FF217C" w:rsidP="00FF217C">
      <w:pPr>
        <w:shd w:val="clear" w:color="auto" w:fill="E6E6E6"/>
        <w:tabs>
          <w:tab w:val="right" w:pos="9720"/>
          <w:tab w:val="right" w:leader="dot" w:pos="10513"/>
        </w:tabs>
        <w:jc w:val="both"/>
        <w:outlineLvl w:val="0"/>
        <w:rPr>
          <w:b/>
        </w:rPr>
      </w:pPr>
      <w:r>
        <w:rPr>
          <w:b/>
        </w:rPr>
        <w:t xml:space="preserve">11. Pflichtmodul: </w:t>
      </w:r>
      <w:r w:rsidR="00EC75AC">
        <w:rPr>
          <w:b/>
        </w:rPr>
        <w:t>Geschichte und Philosophie der Mathematik</w:t>
      </w:r>
      <w:r w:rsidR="00C1735F">
        <w:rPr>
          <w:b/>
        </w:rPr>
        <w:t xml:space="preserve"> 1</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7A2C2A">
        <w:tc>
          <w:tcPr>
            <w:tcW w:w="4125"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Anmerkung</w:t>
            </w: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EC75AC" w:rsidP="006B7DAC">
            <w:pPr>
              <w:tabs>
                <w:tab w:val="left" w:pos="5040"/>
                <w:tab w:val="right" w:pos="10513"/>
              </w:tabs>
              <w:rPr>
                <w:sz w:val="16"/>
                <w:szCs w:val="16"/>
              </w:rPr>
            </w:pPr>
            <w:r>
              <w:rPr>
                <w:sz w:val="16"/>
                <w:szCs w:val="16"/>
              </w:rPr>
              <w:t>Geschichte und Philosophie der Mathematik</w:t>
            </w:r>
            <w:r w:rsidR="00C1735F">
              <w:rPr>
                <w:sz w:val="16"/>
                <w:szCs w:val="16"/>
              </w:rPr>
              <w:t xml:space="preserve"> 1</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Pr>
                <w:b/>
                <w:sz w:val="16"/>
                <w:szCs w:val="16"/>
              </w:rPr>
              <w:t>2</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C1735F">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r>
    </w:tbl>
    <w:p w:rsidR="00FF217C" w:rsidRDefault="00FF217C" w:rsidP="00FF217C">
      <w:pPr>
        <w:tabs>
          <w:tab w:val="left" w:leader="dot" w:pos="6480"/>
          <w:tab w:val="right" w:leader="dot" w:pos="10513"/>
        </w:tabs>
        <w:jc w:val="both"/>
        <w:rPr>
          <w:sz w:val="18"/>
          <w:szCs w:val="18"/>
        </w:rPr>
      </w:pPr>
    </w:p>
    <w:p w:rsidR="00921B3F" w:rsidRDefault="00921B3F" w:rsidP="00FF217C">
      <w:pPr>
        <w:tabs>
          <w:tab w:val="left" w:leader="dot" w:pos="6480"/>
          <w:tab w:val="right" w:leader="dot" w:pos="10513"/>
        </w:tabs>
        <w:jc w:val="both"/>
        <w:rPr>
          <w:sz w:val="18"/>
          <w:szCs w:val="18"/>
        </w:rPr>
      </w:pPr>
    </w:p>
    <w:p w:rsidR="00FF217C" w:rsidRPr="00FB0E8E" w:rsidRDefault="00FF217C" w:rsidP="00FF217C">
      <w:pPr>
        <w:shd w:val="clear" w:color="auto" w:fill="E6E6E6"/>
        <w:tabs>
          <w:tab w:val="right" w:pos="9720"/>
          <w:tab w:val="right" w:leader="dot" w:pos="10513"/>
        </w:tabs>
        <w:jc w:val="both"/>
        <w:outlineLvl w:val="0"/>
        <w:rPr>
          <w:b/>
        </w:rPr>
      </w:pPr>
      <w:r>
        <w:rPr>
          <w:b/>
        </w:rPr>
        <w:t xml:space="preserve">12. Pflichtmodul: </w:t>
      </w:r>
      <w:r w:rsidR="00C03F96">
        <w:rPr>
          <w:b/>
        </w:rPr>
        <w:t>Bachelorarbeit</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7A2C2A">
        <w:tc>
          <w:tcPr>
            <w:tcW w:w="4125"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Anmerkung</w:t>
            </w: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C03F96" w:rsidP="006B7DAC">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Default="00C03F96" w:rsidP="006B7DAC">
            <w:pPr>
              <w:tabs>
                <w:tab w:val="left" w:pos="5040"/>
                <w:tab w:val="right" w:pos="10513"/>
              </w:tabs>
              <w:jc w:val="center"/>
              <w:rPr>
                <w:sz w:val="16"/>
                <w:szCs w:val="16"/>
              </w:rPr>
            </w:pPr>
            <w:r>
              <w:rPr>
                <w:sz w:val="16"/>
                <w:szCs w:val="16"/>
              </w:rPr>
              <w:t>1,5</w:t>
            </w:r>
          </w:p>
          <w:p w:rsidR="00C03F96" w:rsidRDefault="00C03F96" w:rsidP="006B7DAC">
            <w:pPr>
              <w:tabs>
                <w:tab w:val="left" w:pos="5040"/>
                <w:tab w:val="right" w:pos="10513"/>
              </w:tabs>
              <w:jc w:val="center"/>
              <w:rPr>
                <w:sz w:val="16"/>
                <w:szCs w:val="16"/>
              </w:rPr>
            </w:pPr>
            <w:r>
              <w:rPr>
                <w:sz w:val="16"/>
                <w:szCs w:val="16"/>
              </w:rPr>
              <w:t>+</w:t>
            </w:r>
          </w:p>
          <w:p w:rsidR="00C03F96" w:rsidRPr="00AF06F4" w:rsidRDefault="00C03F96" w:rsidP="00C1735F">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6B7DAC">
            <w:pPr>
              <w:tabs>
                <w:tab w:val="left" w:pos="5040"/>
                <w:tab w:val="right" w:pos="10513"/>
              </w:tabs>
              <w:jc w:val="center"/>
              <w:rPr>
                <w:b/>
                <w:sz w:val="16"/>
                <w:szCs w:val="16"/>
              </w:rPr>
            </w:pPr>
            <w:r>
              <w:rPr>
                <w:b/>
                <w:sz w:val="16"/>
                <w:szCs w:val="16"/>
              </w:rPr>
              <w:t>2</w:t>
            </w:r>
            <w:r w:rsidR="00FF217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C1735F">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r>
    </w:tbl>
    <w:p w:rsidR="00FF217C" w:rsidRDefault="00FF217C" w:rsidP="004838B3">
      <w:pPr>
        <w:tabs>
          <w:tab w:val="left" w:pos="5040"/>
          <w:tab w:val="right" w:pos="10513"/>
        </w:tabs>
        <w:jc w:val="both"/>
        <w:rPr>
          <w:sz w:val="18"/>
          <w:szCs w:val="18"/>
        </w:rPr>
      </w:pPr>
    </w:p>
    <w:p w:rsidR="00FF217C" w:rsidRDefault="00FF217C" w:rsidP="004838B3">
      <w:pPr>
        <w:tabs>
          <w:tab w:val="left" w:pos="5040"/>
          <w:tab w:val="right" w:pos="10513"/>
        </w:tabs>
        <w:jc w:val="both"/>
        <w:rPr>
          <w:sz w:val="18"/>
          <w:szCs w:val="18"/>
        </w:rPr>
      </w:pPr>
    </w:p>
    <w:p w:rsidR="00FF217C" w:rsidRPr="007A2C2A" w:rsidRDefault="00FF217C" w:rsidP="007A2C2A">
      <w:pPr>
        <w:shd w:val="clear" w:color="auto" w:fill="E6E6E6"/>
        <w:tabs>
          <w:tab w:val="right" w:pos="9720"/>
          <w:tab w:val="right" w:leader="dot" w:pos="10513"/>
        </w:tabs>
        <w:jc w:val="both"/>
        <w:rPr>
          <w:b/>
        </w:rPr>
      </w:pPr>
      <w:r>
        <w:rPr>
          <w:b/>
        </w:rPr>
        <w:t xml:space="preserve">13. Pflichtmodul: </w:t>
      </w:r>
      <w:r w:rsidR="00C03F96">
        <w:rPr>
          <w:b/>
        </w:rPr>
        <w:t>Didaktik der Mathematik 1</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7A2C2A">
        <w:tc>
          <w:tcPr>
            <w:tcW w:w="4125"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6B7DAC">
            <w:pPr>
              <w:tabs>
                <w:tab w:val="left" w:pos="5040"/>
                <w:tab w:val="right" w:pos="10513"/>
              </w:tabs>
              <w:rPr>
                <w:b/>
                <w:sz w:val="16"/>
                <w:szCs w:val="16"/>
              </w:rPr>
            </w:pPr>
            <w:r w:rsidRPr="00AF06F4">
              <w:rPr>
                <w:b/>
                <w:sz w:val="16"/>
                <w:szCs w:val="16"/>
              </w:rPr>
              <w:t>Anmerkung</w:t>
            </w: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C03F96" w:rsidP="006B7DAC">
            <w:pPr>
              <w:tabs>
                <w:tab w:val="left" w:pos="5040"/>
                <w:tab w:val="right" w:pos="10513"/>
              </w:tabs>
              <w:rPr>
                <w:sz w:val="16"/>
                <w:szCs w:val="16"/>
              </w:rPr>
            </w:pPr>
            <w:r>
              <w:rPr>
                <w:sz w:val="16"/>
                <w:szCs w:val="16"/>
              </w:rPr>
              <w:t>Didaktik der Mathematik 1</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F217C" w:rsidRPr="00AF06F4" w:rsidRDefault="00FF217C" w:rsidP="00C1735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C03F96" w:rsidP="006B7DAC">
            <w:pPr>
              <w:tabs>
                <w:tab w:val="left" w:pos="5040"/>
                <w:tab w:val="right" w:pos="10513"/>
              </w:tabs>
              <w:rPr>
                <w:sz w:val="16"/>
                <w:szCs w:val="16"/>
              </w:rPr>
            </w:pPr>
            <w:r>
              <w:rPr>
                <w:sz w:val="16"/>
                <w:szCs w:val="16"/>
              </w:rPr>
              <w:t>Didaktik der Mathematik 1</w:t>
            </w:r>
          </w:p>
        </w:tc>
        <w:tc>
          <w:tcPr>
            <w:tcW w:w="36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F217C" w:rsidRPr="00AF06F4" w:rsidRDefault="00C03F96" w:rsidP="006B7DA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F217C" w:rsidRPr="00AF06F4" w:rsidRDefault="00C03F96" w:rsidP="00C1735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6B7DAC">
            <w:pPr>
              <w:tabs>
                <w:tab w:val="left" w:pos="5040"/>
                <w:tab w:val="right" w:pos="10513"/>
              </w:tabs>
              <w:rPr>
                <w:sz w:val="16"/>
                <w:szCs w:val="16"/>
              </w:rPr>
            </w:pPr>
          </w:p>
        </w:tc>
      </w:tr>
      <w:tr w:rsidR="00FF217C"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6B7DAC">
            <w:pPr>
              <w:tabs>
                <w:tab w:val="left" w:pos="5040"/>
                <w:tab w:val="right" w:pos="10513"/>
              </w:tabs>
              <w:jc w:val="center"/>
              <w:rPr>
                <w:b/>
                <w:sz w:val="16"/>
                <w:szCs w:val="16"/>
              </w:rPr>
            </w:pPr>
            <w:r>
              <w:rPr>
                <w:b/>
                <w:sz w:val="16"/>
                <w:szCs w:val="16"/>
              </w:rPr>
              <w:t>3</w:t>
            </w:r>
            <w:r w:rsidR="00C173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C03F96" w:rsidP="00C1735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6B7DAC">
            <w:pPr>
              <w:tabs>
                <w:tab w:val="left" w:pos="5040"/>
                <w:tab w:val="right" w:pos="10513"/>
              </w:tabs>
              <w:jc w:val="center"/>
              <w:rPr>
                <w:b/>
                <w:sz w:val="16"/>
                <w:szCs w:val="16"/>
              </w:rPr>
            </w:pPr>
          </w:p>
        </w:tc>
      </w:tr>
    </w:tbl>
    <w:p w:rsidR="00FF217C" w:rsidRDefault="00FF217C" w:rsidP="004838B3">
      <w:pPr>
        <w:tabs>
          <w:tab w:val="left" w:pos="5040"/>
          <w:tab w:val="right" w:pos="10513"/>
        </w:tabs>
        <w:jc w:val="both"/>
        <w:rPr>
          <w:sz w:val="18"/>
          <w:szCs w:val="18"/>
        </w:rPr>
      </w:pPr>
    </w:p>
    <w:p w:rsidR="00FF217C" w:rsidRDefault="00FF217C" w:rsidP="004838B3">
      <w:pPr>
        <w:tabs>
          <w:tab w:val="left" w:pos="5040"/>
          <w:tab w:val="right" w:pos="10513"/>
        </w:tabs>
        <w:jc w:val="both"/>
        <w:rPr>
          <w:sz w:val="18"/>
          <w:szCs w:val="18"/>
        </w:rPr>
      </w:pPr>
    </w:p>
    <w:p w:rsidR="00C1735F" w:rsidRDefault="00921B3F" w:rsidP="004838B3">
      <w:pPr>
        <w:tabs>
          <w:tab w:val="left" w:pos="5040"/>
          <w:tab w:val="right" w:pos="10513"/>
        </w:tabs>
        <w:jc w:val="both"/>
        <w:rPr>
          <w:sz w:val="18"/>
          <w:szCs w:val="18"/>
        </w:rPr>
      </w:pPr>
      <w:r>
        <w:rPr>
          <w:sz w:val="18"/>
          <w:szCs w:val="18"/>
        </w:rPr>
        <w:br w:type="page"/>
      </w:r>
    </w:p>
    <w:p w:rsidR="00C03F96" w:rsidRPr="00A344FC" w:rsidRDefault="00C03F96" w:rsidP="00C03F96">
      <w:pPr>
        <w:tabs>
          <w:tab w:val="left" w:pos="6480"/>
          <w:tab w:val="right" w:pos="10513"/>
        </w:tabs>
        <w:jc w:val="both"/>
        <w:rPr>
          <w:sz w:val="18"/>
          <w:szCs w:val="18"/>
        </w:rPr>
      </w:pPr>
    </w:p>
    <w:p w:rsidR="005F6F18" w:rsidRPr="00FB0E8E" w:rsidRDefault="005F6F18" w:rsidP="005F6F18">
      <w:pPr>
        <w:shd w:val="clear" w:color="auto" w:fill="E6E6E6"/>
        <w:tabs>
          <w:tab w:val="right" w:pos="9720"/>
          <w:tab w:val="right" w:leader="dot" w:pos="10513"/>
        </w:tabs>
        <w:jc w:val="both"/>
        <w:outlineLvl w:val="0"/>
        <w:rPr>
          <w:b/>
        </w:rPr>
      </w:pPr>
      <w:r>
        <w:rPr>
          <w:b/>
        </w:rPr>
        <w:t>14. Pflichtmodul: Didaktik der Mathematik 2</w:t>
      </w:r>
    </w:p>
    <w:p w:rsidR="005F6F18" w:rsidRDefault="005F6F18" w:rsidP="005F6F1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F6F18" w:rsidRPr="00AF06F4" w:rsidTr="007A2C2A">
        <w:tc>
          <w:tcPr>
            <w:tcW w:w="4125"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Anmerkung</w:t>
            </w: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Pr="00AF06F4" w:rsidRDefault="005F6F18" w:rsidP="006B7DAC">
            <w:pPr>
              <w:tabs>
                <w:tab w:val="left" w:pos="5040"/>
                <w:tab w:val="right" w:pos="10513"/>
              </w:tabs>
              <w:rPr>
                <w:sz w:val="16"/>
                <w:szCs w:val="16"/>
              </w:rPr>
            </w:pPr>
            <w:r>
              <w:rPr>
                <w:sz w:val="16"/>
                <w:szCs w:val="16"/>
              </w:rPr>
              <w:t>Didaktik der Mathematik 2</w:t>
            </w:r>
          </w:p>
        </w:tc>
        <w:tc>
          <w:tcPr>
            <w:tcW w:w="36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2,</w:t>
            </w:r>
            <w:r w:rsidR="003824CD">
              <w:rPr>
                <w:sz w:val="16"/>
                <w:szCs w:val="16"/>
              </w:rPr>
              <w:t>0</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Default="005F6F18" w:rsidP="006B7DAC">
            <w:pPr>
              <w:tabs>
                <w:tab w:val="left" w:pos="5040"/>
                <w:tab w:val="right" w:pos="10513"/>
              </w:tabs>
              <w:rPr>
                <w:sz w:val="16"/>
                <w:szCs w:val="16"/>
              </w:rPr>
            </w:pPr>
            <w:r>
              <w:rPr>
                <w:sz w:val="16"/>
                <w:szCs w:val="16"/>
              </w:rPr>
              <w:t>Didaktik der Mathematik 2</w:t>
            </w:r>
          </w:p>
        </w:tc>
        <w:tc>
          <w:tcPr>
            <w:tcW w:w="360" w:type="dxa"/>
            <w:tcBorders>
              <w:bottom w:val="single" w:sz="4" w:space="0" w:color="auto"/>
            </w:tcBorders>
            <w:tcMar>
              <w:left w:w="28" w:type="dxa"/>
              <w:right w:w="28" w:type="dxa"/>
            </w:tcMar>
          </w:tcPr>
          <w:p w:rsidR="005F6F18" w:rsidRDefault="005F6F18" w:rsidP="006B7DAC">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5F6F18" w:rsidRDefault="00C1735F" w:rsidP="006B7DA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F6F18" w:rsidRDefault="005F6F18" w:rsidP="00C1735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r>
    </w:tbl>
    <w:p w:rsidR="005F6F18" w:rsidRDefault="005F6F18" w:rsidP="005F6F18">
      <w:pPr>
        <w:tabs>
          <w:tab w:val="left" w:leader="dot" w:pos="6480"/>
          <w:tab w:val="right" w:leader="dot" w:pos="10513"/>
        </w:tabs>
        <w:jc w:val="both"/>
        <w:rPr>
          <w:sz w:val="18"/>
          <w:szCs w:val="18"/>
        </w:rPr>
      </w:pPr>
    </w:p>
    <w:p w:rsidR="005F6F18" w:rsidRDefault="005F6F18" w:rsidP="005F6F18">
      <w:pPr>
        <w:tabs>
          <w:tab w:val="left" w:leader="dot" w:pos="6480"/>
          <w:tab w:val="right" w:leader="dot" w:pos="10513"/>
        </w:tabs>
        <w:jc w:val="both"/>
        <w:rPr>
          <w:sz w:val="18"/>
          <w:szCs w:val="18"/>
        </w:rPr>
      </w:pPr>
    </w:p>
    <w:p w:rsidR="005F6F18" w:rsidRPr="00FB0E8E" w:rsidRDefault="005F6F18" w:rsidP="005F6F18">
      <w:pPr>
        <w:shd w:val="clear" w:color="auto" w:fill="E6E6E6"/>
        <w:tabs>
          <w:tab w:val="right" w:pos="9720"/>
          <w:tab w:val="right" w:leader="dot" w:pos="10513"/>
        </w:tabs>
        <w:jc w:val="both"/>
        <w:outlineLvl w:val="0"/>
        <w:rPr>
          <w:b/>
        </w:rPr>
      </w:pPr>
      <w:r>
        <w:rPr>
          <w:b/>
        </w:rPr>
        <w:t>15. Pflichtmodul: Fachdidaktisches Seminar</w:t>
      </w:r>
    </w:p>
    <w:p w:rsidR="005F6F18" w:rsidRDefault="005F6F18" w:rsidP="005F6F1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F6F18" w:rsidRPr="00AF06F4" w:rsidTr="007A2C2A">
        <w:tc>
          <w:tcPr>
            <w:tcW w:w="4125"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Anmerkung</w:t>
            </w: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Pr="00AF06F4" w:rsidRDefault="005F6F18" w:rsidP="006B7DAC">
            <w:pPr>
              <w:tabs>
                <w:tab w:val="left" w:pos="5040"/>
                <w:tab w:val="right" w:pos="10513"/>
              </w:tabs>
              <w:rPr>
                <w:sz w:val="16"/>
                <w:szCs w:val="16"/>
              </w:rPr>
            </w:pPr>
            <w:r>
              <w:rPr>
                <w:sz w:val="16"/>
                <w:szCs w:val="16"/>
              </w:rPr>
              <w:t>Fachdidaktisches Seminar</w:t>
            </w:r>
          </w:p>
        </w:tc>
        <w:tc>
          <w:tcPr>
            <w:tcW w:w="36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C1735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r>
    </w:tbl>
    <w:p w:rsidR="00921B3F" w:rsidRDefault="00921B3F" w:rsidP="005F6F18">
      <w:pPr>
        <w:tabs>
          <w:tab w:val="left" w:pos="5040"/>
          <w:tab w:val="right" w:pos="10513"/>
        </w:tabs>
        <w:jc w:val="both"/>
        <w:rPr>
          <w:sz w:val="18"/>
          <w:szCs w:val="18"/>
        </w:rPr>
      </w:pPr>
    </w:p>
    <w:p w:rsidR="005F6F18" w:rsidRDefault="005F6F18" w:rsidP="005F6F18">
      <w:pPr>
        <w:tabs>
          <w:tab w:val="left" w:leader="dot" w:pos="6480"/>
          <w:tab w:val="right" w:leader="dot" w:pos="10513"/>
        </w:tabs>
        <w:jc w:val="both"/>
        <w:rPr>
          <w:sz w:val="18"/>
          <w:szCs w:val="18"/>
        </w:rPr>
      </w:pPr>
    </w:p>
    <w:p w:rsidR="005F6F18" w:rsidRPr="00FB0E8E" w:rsidRDefault="005F6F18" w:rsidP="005F6F18">
      <w:pPr>
        <w:shd w:val="clear" w:color="auto" w:fill="E6E6E6"/>
        <w:tabs>
          <w:tab w:val="right" w:pos="9720"/>
          <w:tab w:val="right" w:leader="dot" w:pos="10513"/>
        </w:tabs>
        <w:jc w:val="both"/>
        <w:outlineLvl w:val="0"/>
        <w:rPr>
          <w:b/>
        </w:rPr>
      </w:pPr>
      <w:r>
        <w:rPr>
          <w:b/>
        </w:rPr>
        <w:t>16. Pflichtmodul: Fachpraktikum</w:t>
      </w:r>
    </w:p>
    <w:p w:rsidR="005F6F18" w:rsidRDefault="005F6F18" w:rsidP="005F6F1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5F6F18" w:rsidRPr="00AF06F4" w:rsidTr="007A2C2A">
        <w:tc>
          <w:tcPr>
            <w:tcW w:w="4125"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5F6F18" w:rsidRPr="00AF06F4" w:rsidRDefault="005F6F18" w:rsidP="006B7DAC">
            <w:pPr>
              <w:tabs>
                <w:tab w:val="left" w:pos="5040"/>
                <w:tab w:val="right" w:pos="10513"/>
              </w:tabs>
              <w:rPr>
                <w:b/>
                <w:sz w:val="16"/>
                <w:szCs w:val="16"/>
              </w:rPr>
            </w:pPr>
            <w:r w:rsidRPr="00AF06F4">
              <w:rPr>
                <w:b/>
                <w:sz w:val="16"/>
                <w:szCs w:val="16"/>
              </w:rPr>
              <w:t>Anmerkung</w:t>
            </w:r>
          </w:p>
        </w:tc>
      </w:tr>
      <w:tr w:rsidR="005F6F18" w:rsidRPr="00AF06F4" w:rsidTr="007A2C2A">
        <w:trPr>
          <w:trHeight w:hRule="exact" w:val="1134"/>
        </w:trPr>
        <w:tc>
          <w:tcPr>
            <w:tcW w:w="4125" w:type="dxa"/>
            <w:tcBorders>
              <w:bottom w:val="single" w:sz="4" w:space="0" w:color="auto"/>
            </w:tcBorders>
            <w:shd w:val="clear" w:color="auto" w:fill="auto"/>
            <w:tcMar>
              <w:left w:w="28" w:type="dxa"/>
              <w:right w:w="28" w:type="dxa"/>
            </w:tcMar>
          </w:tcPr>
          <w:p w:rsidR="005F6F18" w:rsidRPr="00AF06F4" w:rsidRDefault="005F6F18" w:rsidP="006B7DAC">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F6F18" w:rsidRPr="00AF06F4" w:rsidRDefault="005F6F18" w:rsidP="00C1735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5F6F18" w:rsidRPr="00AF06F4" w:rsidRDefault="005F6F18" w:rsidP="006B7DA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5F6F18" w:rsidRPr="00AF06F4" w:rsidRDefault="005F6F18" w:rsidP="006B7DAC">
            <w:pPr>
              <w:tabs>
                <w:tab w:val="left" w:pos="5040"/>
                <w:tab w:val="right" w:pos="10513"/>
              </w:tabs>
              <w:rPr>
                <w:sz w:val="16"/>
                <w:szCs w:val="16"/>
              </w:rPr>
            </w:pPr>
          </w:p>
        </w:tc>
      </w:tr>
      <w:tr w:rsidR="005F6F18" w:rsidRPr="00AF06F4" w:rsidTr="007A2C2A">
        <w:trPr>
          <w:trHeight w:val="284"/>
        </w:trPr>
        <w:tc>
          <w:tcPr>
            <w:tcW w:w="4125" w:type="dxa"/>
            <w:tcBorders>
              <w:left w:val="nil"/>
              <w:bottom w:val="nil"/>
              <w:right w:val="nil"/>
            </w:tcBorders>
            <w:shd w:val="clear" w:color="auto" w:fill="auto"/>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F6F18" w:rsidRPr="00AF06F4" w:rsidRDefault="005F6F18" w:rsidP="00C1735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F6F18" w:rsidRPr="00AF06F4" w:rsidRDefault="005F6F18" w:rsidP="006B7DAC">
            <w:pPr>
              <w:tabs>
                <w:tab w:val="left" w:pos="5040"/>
                <w:tab w:val="right" w:pos="10513"/>
              </w:tabs>
              <w:jc w:val="center"/>
              <w:rPr>
                <w:b/>
                <w:sz w:val="16"/>
                <w:szCs w:val="16"/>
              </w:rPr>
            </w:pPr>
          </w:p>
        </w:tc>
      </w:tr>
    </w:tbl>
    <w:p w:rsidR="005F6F18" w:rsidRDefault="005F6F18" w:rsidP="005F6F18">
      <w:pPr>
        <w:tabs>
          <w:tab w:val="left" w:leader="dot" w:pos="6480"/>
          <w:tab w:val="right" w:leader="dot" w:pos="10513"/>
        </w:tabs>
        <w:jc w:val="both"/>
        <w:rPr>
          <w:sz w:val="18"/>
          <w:szCs w:val="18"/>
        </w:rPr>
      </w:pPr>
    </w:p>
    <w:p w:rsidR="00B638D4" w:rsidRDefault="00921B3F" w:rsidP="007A2C2A">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7"/>
      </w:tblGrid>
      <w:tr w:rsidR="007B0E17" w:rsidRPr="00AF06F4" w:rsidTr="007A2C2A">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7A2C2A">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0E0BE2" w:rsidRPr="00AF06F4" w:rsidTr="007A2C2A">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5F6F18">
              <w:rPr>
                <w:sz w:val="18"/>
                <w:szCs w:val="18"/>
                <w:lang w:val="de-AT"/>
              </w:rPr>
              <w:t>Mathematik</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E0BE2" w:rsidRPr="00AF06F4" w:rsidTr="007A2C2A">
        <w:tc>
          <w:tcPr>
            <w:tcW w:w="9923" w:type="dxa"/>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Pr="007A2C2A" w:rsidRDefault="00A54E56" w:rsidP="00CF696D">
      <w:pPr>
        <w:tabs>
          <w:tab w:val="left" w:leader="dot" w:pos="6480"/>
          <w:tab w:val="right" w:leader="dot" w:pos="10513"/>
        </w:tabs>
        <w:jc w:val="both"/>
        <w:rPr>
          <w:sz w:val="22"/>
          <w:szCs w:val="22"/>
        </w:rPr>
      </w:pPr>
      <w:r>
        <w:rPr>
          <w:sz w:val="18"/>
          <w:szCs w:val="18"/>
        </w:rPr>
        <w:br w:type="page"/>
      </w:r>
    </w:p>
    <w:p w:rsidR="00A54E56" w:rsidRPr="007A2C2A" w:rsidRDefault="00A54E56" w:rsidP="00A54E56">
      <w:pPr>
        <w:pStyle w:val="berschrift2"/>
        <w:ind w:left="72"/>
        <w:rPr>
          <w:rFonts w:ascii="Times New Roman" w:hAnsi="Times New Roman"/>
          <w:i w:val="0"/>
          <w:sz w:val="22"/>
          <w:szCs w:val="22"/>
        </w:rPr>
      </w:pPr>
      <w:r w:rsidRPr="007A2C2A">
        <w:rPr>
          <w:rFonts w:ascii="Times New Roman" w:hAnsi="Times New Roman"/>
          <w:i w:val="0"/>
          <w:sz w:val="22"/>
          <w:szCs w:val="22"/>
        </w:rPr>
        <w:t xml:space="preserve">Anlage: Erweiterungsstudien für Absolventinnen und Absolventen sechssemestriger Lehramtsstudien (§ 54c UG) </w:t>
      </w:r>
    </w:p>
    <w:p w:rsidR="00A54E56" w:rsidRPr="007A2C2A" w:rsidRDefault="00A54E56" w:rsidP="00BD10DC">
      <w:pPr>
        <w:spacing w:after="254"/>
        <w:ind w:left="87"/>
        <w:rPr>
          <w:sz w:val="22"/>
          <w:szCs w:val="22"/>
        </w:rPr>
      </w:pPr>
      <w:r w:rsidRPr="007A2C2A">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A54E56" w:rsidRPr="007A2C2A" w:rsidRDefault="00A54E56" w:rsidP="00CF696D">
      <w:pPr>
        <w:tabs>
          <w:tab w:val="left" w:leader="dot" w:pos="6480"/>
          <w:tab w:val="right" w:leader="dot" w:pos="10513"/>
        </w:tabs>
        <w:jc w:val="both"/>
        <w:rPr>
          <w:sz w:val="22"/>
          <w:szCs w:val="22"/>
        </w:rPr>
      </w:pPr>
    </w:p>
    <w:p w:rsidR="00A54E56" w:rsidRPr="007A2C2A" w:rsidRDefault="00A54E56" w:rsidP="00A54E56">
      <w:pPr>
        <w:pStyle w:val="berschrift2"/>
        <w:tabs>
          <w:tab w:val="center" w:pos="3112"/>
          <w:tab w:val="center" w:pos="5109"/>
        </w:tabs>
        <w:spacing w:after="32"/>
        <w:rPr>
          <w:rFonts w:ascii="Times New Roman" w:hAnsi="Times New Roman"/>
          <w:i w:val="0"/>
          <w:sz w:val="22"/>
          <w:szCs w:val="22"/>
        </w:rPr>
      </w:pPr>
      <w:r w:rsidRPr="007A2C2A">
        <w:rPr>
          <w:rFonts w:ascii="Times New Roman" w:hAnsi="Times New Roman"/>
          <w:i w:val="0"/>
          <w:sz w:val="22"/>
          <w:szCs w:val="22"/>
        </w:rPr>
        <w:t xml:space="preserve">Unterrichtsfach Mathematik </w:t>
      </w:r>
    </w:p>
    <w:p w:rsidR="00A54E56" w:rsidRPr="007A2C2A" w:rsidRDefault="00A54E56" w:rsidP="00A54E56">
      <w:pPr>
        <w:spacing w:after="10"/>
        <w:ind w:left="87"/>
        <w:rPr>
          <w:sz w:val="22"/>
          <w:szCs w:val="22"/>
        </w:rPr>
      </w:pPr>
      <w:r w:rsidRPr="007A2C2A">
        <w:rPr>
          <w:sz w:val="22"/>
          <w:szCs w:val="22"/>
        </w:rPr>
        <w:t xml:space="preserve">Folgende Lehrveranstaltungen aus dem Bachelorstudium Lehramt Sekundarstufe Allgemeinbildung, Unterrichtsfach Mathematik, sind zu absolvieren: </w:t>
      </w:r>
    </w:p>
    <w:p w:rsidR="00A54E56" w:rsidRPr="007A2C2A" w:rsidRDefault="00A54E56" w:rsidP="00A54E56">
      <w:pPr>
        <w:spacing w:after="10"/>
        <w:ind w:left="87"/>
        <w:rPr>
          <w:sz w:val="22"/>
          <w:szCs w:val="22"/>
        </w:rPr>
      </w:pPr>
    </w:p>
    <w:tbl>
      <w:tblPr>
        <w:tblW w:w="9633" w:type="dxa"/>
        <w:tblCellMar>
          <w:top w:w="7" w:type="dxa"/>
          <w:left w:w="106" w:type="dxa"/>
          <w:right w:w="106" w:type="dxa"/>
        </w:tblCellMar>
        <w:tblLook w:val="04A0" w:firstRow="1" w:lastRow="0" w:firstColumn="1" w:lastColumn="0" w:noHBand="0" w:noVBand="1"/>
      </w:tblPr>
      <w:tblGrid>
        <w:gridCol w:w="6777"/>
        <w:gridCol w:w="890"/>
        <w:gridCol w:w="704"/>
        <w:gridCol w:w="1262"/>
      </w:tblGrid>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rPr>
                <w:sz w:val="22"/>
                <w:szCs w:val="22"/>
              </w:rPr>
            </w:pPr>
            <w:r w:rsidRPr="007A2C2A">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ind w:right="2"/>
              <w:jc w:val="center"/>
              <w:rPr>
                <w:sz w:val="22"/>
                <w:szCs w:val="22"/>
              </w:rPr>
            </w:pPr>
            <w:r w:rsidRPr="007A2C2A">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ind w:right="1"/>
              <w:jc w:val="center"/>
              <w:rPr>
                <w:sz w:val="22"/>
                <w:szCs w:val="22"/>
              </w:rPr>
            </w:pPr>
            <w:r w:rsidRPr="007A2C2A">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A54E56" w:rsidRPr="007A2C2A" w:rsidRDefault="00A54E56" w:rsidP="00DB3DD3">
            <w:pPr>
              <w:spacing w:line="259" w:lineRule="auto"/>
              <w:ind w:left="55"/>
              <w:rPr>
                <w:sz w:val="22"/>
                <w:szCs w:val="22"/>
              </w:rPr>
            </w:pPr>
            <w:r w:rsidRPr="007A2C2A">
              <w:rPr>
                <w:b/>
                <w:sz w:val="22"/>
                <w:szCs w:val="22"/>
              </w:rPr>
              <w:t xml:space="preserve">ECTS-AP </w:t>
            </w:r>
          </w:p>
        </w:tc>
      </w:tr>
      <w:tr w:rsidR="00A54E56" w:rsidRPr="007A2C2A" w:rsidTr="00DB3DD3">
        <w:trPr>
          <w:trHeight w:val="263"/>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2.a. Algebra und diskrete Mathematik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2.b. Algebra und diskrete Mathematik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6.a. Stochastik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6.b. Stochastik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5"/>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7.a. Geometrie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7.b. Geometrie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8.a. Analysis 2 für Lehramtsstudierende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6 </w:t>
            </w:r>
          </w:p>
        </w:tc>
      </w:tr>
      <w:tr w:rsidR="00A54E56" w:rsidRPr="007A2C2A" w:rsidTr="00DB3DD3">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8.b. Analysis 2 für Lehramtsstudierende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4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14.a. Didaktik der Mathematik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left="1"/>
              <w:jc w:val="center"/>
              <w:rPr>
                <w:sz w:val="22"/>
                <w:szCs w:val="22"/>
              </w:rPr>
            </w:pPr>
            <w:r w:rsidRPr="007A2C2A">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3 </w:t>
            </w:r>
          </w:p>
        </w:tc>
      </w:tr>
      <w:tr w:rsidR="00A54E56" w:rsidRPr="007A2C2A" w:rsidTr="00DB3DD3">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rPr>
                <w:sz w:val="22"/>
                <w:szCs w:val="22"/>
              </w:rPr>
            </w:pPr>
            <w:r w:rsidRPr="007A2C2A">
              <w:rPr>
                <w:sz w:val="22"/>
                <w:szCs w:val="22"/>
              </w:rPr>
              <w:t xml:space="preserve">14.b. Didaktik der Mathematik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ind w:right="2"/>
              <w:jc w:val="center"/>
              <w:rPr>
                <w:sz w:val="22"/>
                <w:szCs w:val="22"/>
              </w:rPr>
            </w:pPr>
            <w:r w:rsidRPr="007A2C2A">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A54E56" w:rsidRPr="007A2C2A" w:rsidRDefault="00A54E56" w:rsidP="00DB3DD3">
            <w:pPr>
              <w:spacing w:line="259" w:lineRule="auto"/>
              <w:jc w:val="center"/>
              <w:rPr>
                <w:sz w:val="22"/>
                <w:szCs w:val="22"/>
              </w:rPr>
            </w:pPr>
            <w:r w:rsidRPr="007A2C2A">
              <w:rPr>
                <w:sz w:val="22"/>
                <w:szCs w:val="22"/>
              </w:rPr>
              <w:t xml:space="preserve">2 </w:t>
            </w:r>
          </w:p>
        </w:tc>
      </w:tr>
    </w:tbl>
    <w:p w:rsidR="00A54E56" w:rsidRPr="007A2C2A" w:rsidRDefault="00A54E56" w:rsidP="00CF696D">
      <w:pPr>
        <w:tabs>
          <w:tab w:val="left" w:leader="dot" w:pos="6480"/>
          <w:tab w:val="right" w:leader="dot" w:pos="10513"/>
        </w:tabs>
        <w:jc w:val="both"/>
        <w:rPr>
          <w:sz w:val="22"/>
          <w:szCs w:val="22"/>
        </w:rPr>
      </w:pPr>
    </w:p>
    <w:sectPr w:rsidR="00A54E56" w:rsidRPr="007A2C2A" w:rsidSect="007A2C2A">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2AE" w:rsidRDefault="00B742AE">
      <w:r>
        <w:separator/>
      </w:r>
    </w:p>
  </w:endnote>
  <w:endnote w:type="continuationSeparator" w:id="0">
    <w:p w:rsidR="00B742AE" w:rsidRDefault="00B7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D6" w:rsidRPr="007A2C2A" w:rsidRDefault="00F83FD6" w:rsidP="007A2C2A">
    <w:pPr>
      <w:pStyle w:val="Fuzeile"/>
      <w:pBdr>
        <w:top w:val="single" w:sz="4" w:space="1" w:color="auto"/>
      </w:pBdr>
      <w:tabs>
        <w:tab w:val="clear" w:pos="4536"/>
        <w:tab w:val="clear" w:pos="9072"/>
        <w:tab w:val="right" w:pos="9921"/>
      </w:tabs>
      <w:rPr>
        <w:b/>
        <w:sz w:val="16"/>
        <w:szCs w:val="12"/>
      </w:rPr>
    </w:pPr>
    <w:r w:rsidRPr="007A2C2A">
      <w:rPr>
        <w:rStyle w:val="Seitenzahl"/>
        <w:sz w:val="16"/>
        <w:szCs w:val="12"/>
      </w:rPr>
      <w:t>Universität Innsbruck ● Fakultäten Servicestelle ● Prüfungsreferat Standort Innrain 52d</w:t>
    </w:r>
    <w:r w:rsidRPr="007A2C2A">
      <w:rPr>
        <w:rStyle w:val="Seitenzahl"/>
        <w:sz w:val="16"/>
        <w:szCs w:val="12"/>
      </w:rPr>
      <w:tab/>
      <w:t xml:space="preserve">Version: </w:t>
    </w:r>
    <w:r w:rsidR="007A2C2A">
      <w:rPr>
        <w:rStyle w:val="Seitenzahl"/>
        <w:sz w:val="16"/>
        <w:szCs w:val="12"/>
      </w:rPr>
      <w:t>Oktober</w:t>
    </w:r>
    <w:r w:rsidRPr="007A2C2A">
      <w:rPr>
        <w:rStyle w:val="Seitenzahl"/>
        <w:sz w:val="16"/>
        <w:szCs w:val="12"/>
      </w:rPr>
      <w:t xml:space="preserve"> 2019 ● Seite </w:t>
    </w:r>
    <w:r w:rsidRPr="007A2C2A">
      <w:rPr>
        <w:rStyle w:val="Seitenzahl"/>
        <w:sz w:val="16"/>
        <w:szCs w:val="12"/>
      </w:rPr>
      <w:fldChar w:fldCharType="begin"/>
    </w:r>
    <w:r w:rsidRPr="007A2C2A">
      <w:rPr>
        <w:rStyle w:val="Seitenzahl"/>
        <w:sz w:val="16"/>
        <w:szCs w:val="12"/>
      </w:rPr>
      <w:instrText xml:space="preserve"> PAGE </w:instrText>
    </w:r>
    <w:r w:rsidRPr="007A2C2A">
      <w:rPr>
        <w:rStyle w:val="Seitenzahl"/>
        <w:sz w:val="16"/>
        <w:szCs w:val="12"/>
      </w:rPr>
      <w:fldChar w:fldCharType="separate"/>
    </w:r>
    <w:r w:rsidR="005908AF">
      <w:rPr>
        <w:rStyle w:val="Seitenzahl"/>
        <w:noProof/>
        <w:sz w:val="16"/>
        <w:szCs w:val="12"/>
      </w:rPr>
      <w:t>9</w:t>
    </w:r>
    <w:r w:rsidRPr="007A2C2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D6" w:rsidRPr="007A2C2A" w:rsidRDefault="00F83FD6" w:rsidP="007A2C2A">
    <w:pPr>
      <w:pStyle w:val="Fuzeile"/>
      <w:pBdr>
        <w:top w:val="single" w:sz="4" w:space="1" w:color="auto"/>
      </w:pBdr>
      <w:tabs>
        <w:tab w:val="clear" w:pos="4536"/>
        <w:tab w:val="clear" w:pos="9072"/>
        <w:tab w:val="right" w:pos="9921"/>
      </w:tabs>
      <w:rPr>
        <w:b/>
        <w:sz w:val="16"/>
        <w:szCs w:val="12"/>
      </w:rPr>
    </w:pPr>
    <w:r w:rsidRPr="007A2C2A">
      <w:rPr>
        <w:rStyle w:val="Seitenzahl"/>
        <w:sz w:val="16"/>
        <w:szCs w:val="12"/>
      </w:rPr>
      <w:t>Universität Innsbruck ● Fakultäten Servicestelle ● Prüfungsreferat Standort  Innrain 52d</w:t>
    </w:r>
    <w:r w:rsidRPr="007A2C2A">
      <w:rPr>
        <w:rStyle w:val="Seitenzahl"/>
        <w:sz w:val="16"/>
        <w:szCs w:val="12"/>
      </w:rPr>
      <w:tab/>
      <w:t xml:space="preserve">Version: </w:t>
    </w:r>
    <w:r w:rsidR="007A2C2A">
      <w:rPr>
        <w:rStyle w:val="Seitenzahl"/>
        <w:sz w:val="16"/>
        <w:szCs w:val="12"/>
      </w:rPr>
      <w:t>Oktober</w:t>
    </w:r>
    <w:r w:rsidRPr="007A2C2A">
      <w:rPr>
        <w:rStyle w:val="Seitenzahl"/>
        <w:sz w:val="16"/>
        <w:szCs w:val="12"/>
      </w:rPr>
      <w:t xml:space="preserve"> 2019 ● Seite</w:t>
    </w:r>
    <w:r w:rsidRPr="007A2C2A">
      <w:rPr>
        <w:rStyle w:val="Seitenzahl"/>
        <w:b/>
        <w:sz w:val="16"/>
        <w:szCs w:val="12"/>
      </w:rPr>
      <w:t xml:space="preserve"> </w:t>
    </w:r>
    <w:r w:rsidRPr="007A2C2A">
      <w:rPr>
        <w:rStyle w:val="Seitenzahl"/>
        <w:sz w:val="16"/>
        <w:szCs w:val="12"/>
      </w:rPr>
      <w:fldChar w:fldCharType="begin"/>
    </w:r>
    <w:r w:rsidRPr="007A2C2A">
      <w:rPr>
        <w:rStyle w:val="Seitenzahl"/>
        <w:sz w:val="16"/>
        <w:szCs w:val="12"/>
      </w:rPr>
      <w:instrText xml:space="preserve"> PAGE </w:instrText>
    </w:r>
    <w:r w:rsidRPr="007A2C2A">
      <w:rPr>
        <w:rStyle w:val="Seitenzahl"/>
        <w:sz w:val="16"/>
        <w:szCs w:val="12"/>
      </w:rPr>
      <w:fldChar w:fldCharType="separate"/>
    </w:r>
    <w:r w:rsidR="005908AF">
      <w:rPr>
        <w:rStyle w:val="Seitenzahl"/>
        <w:noProof/>
        <w:sz w:val="16"/>
        <w:szCs w:val="12"/>
      </w:rPr>
      <w:t>1</w:t>
    </w:r>
    <w:r w:rsidRPr="007A2C2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2AE" w:rsidRDefault="00B742AE">
      <w:r>
        <w:separator/>
      </w:r>
    </w:p>
  </w:footnote>
  <w:footnote w:type="continuationSeparator" w:id="0">
    <w:p w:rsidR="00B742AE" w:rsidRDefault="00B7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FD6" w:rsidRDefault="00F83FD6" w:rsidP="0053456C">
    <w:pPr>
      <w:pStyle w:val="Kopfzeile"/>
      <w:tabs>
        <w:tab w:val="clear" w:pos="4536"/>
        <w:tab w:val="clear" w:pos="9072"/>
        <w:tab w:val="left" w:pos="1980"/>
        <w:tab w:val="left" w:pos="8647"/>
        <w:tab w:val="right" w:pos="10440"/>
      </w:tabs>
      <w:rPr>
        <w:sz w:val="18"/>
        <w:szCs w:val="18"/>
      </w:rPr>
    </w:pPr>
  </w:p>
  <w:p w:rsidR="007A2C2A" w:rsidRPr="007A2C2A" w:rsidRDefault="00F83FD6" w:rsidP="007A2C2A">
    <w:pPr>
      <w:pStyle w:val="Kopfzeile"/>
      <w:tabs>
        <w:tab w:val="clear" w:pos="4536"/>
        <w:tab w:val="clear" w:pos="9072"/>
        <w:tab w:val="left" w:pos="1980"/>
        <w:tab w:val="right" w:pos="9921"/>
      </w:tabs>
      <w:rPr>
        <w:sz w:val="18"/>
        <w:szCs w:val="18"/>
      </w:rPr>
    </w:pPr>
    <w:r w:rsidRPr="007A2C2A">
      <w:rPr>
        <w:sz w:val="18"/>
        <w:szCs w:val="18"/>
      </w:rPr>
      <w:t>Bachelorstudium Lehramt Sekundarstufe – UF Mathematik</w:t>
    </w:r>
    <w:r w:rsidRPr="007A2C2A">
      <w:rPr>
        <w:sz w:val="18"/>
        <w:szCs w:val="18"/>
      </w:rPr>
      <w:tab/>
      <w:t>Curriculum 2015W</w:t>
    </w:r>
    <w:r w:rsidR="00A54E56" w:rsidRPr="007A2C2A">
      <w:rPr>
        <w:sz w:val="18"/>
        <w:szCs w:val="18"/>
      </w:rPr>
      <w:t xml:space="preserve"> i.d.g.F.</w:t>
    </w:r>
  </w:p>
  <w:p w:rsidR="007A2C2A" w:rsidRPr="007A2C2A" w:rsidRDefault="007A2C2A" w:rsidP="007A2C2A">
    <w:pPr>
      <w:pStyle w:val="Kopfzeile"/>
      <w:pBdr>
        <w:bottom w:val="single" w:sz="4" w:space="1" w:color="auto"/>
      </w:pBdr>
      <w:tabs>
        <w:tab w:val="clear" w:pos="4536"/>
        <w:tab w:val="clear" w:pos="9072"/>
        <w:tab w:val="left" w:pos="1980"/>
        <w:tab w:val="right" w:pos="9921"/>
      </w:tabs>
      <w:outlineLvl w:val="0"/>
      <w:rPr>
        <w:sz w:val="18"/>
        <w:szCs w:val="18"/>
      </w:rPr>
    </w:pPr>
    <w:r w:rsidRPr="007A2C2A">
      <w:rPr>
        <w:sz w:val="18"/>
        <w:szCs w:val="18"/>
      </w:rPr>
      <w:t>Protokoll</w:t>
    </w:r>
    <w:r w:rsidRPr="007A2C2A">
      <w:rPr>
        <w:sz w:val="18"/>
        <w:szCs w:val="18"/>
      </w:rPr>
      <w:tab/>
      <w:t>Bachelorstudium</w:t>
    </w:r>
    <w:r w:rsidRPr="007A2C2A">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E68FB"/>
    <w:multiLevelType w:val="hybridMultilevel"/>
    <w:tmpl w:val="156053F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8"/>
  </w:num>
  <w:num w:numId="4">
    <w:abstractNumId w:val="4"/>
  </w:num>
  <w:num w:numId="5">
    <w:abstractNumId w:val="13"/>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5"/>
  </w:num>
  <w:num w:numId="15">
    <w:abstractNumId w:val="1"/>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paqxUMy/6jGHY/PPuwMLlIoL85C4kGgNg/8R5zPadXxQS5+Es+cY8q0gof+7lHXIEC57QGnQ6HtbabfjfLwew==" w:salt="cwYFeB+V2YOzfcmMAzem5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0CB"/>
    <w:rsid w:val="000875EF"/>
    <w:rsid w:val="000905C1"/>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4F73"/>
    <w:rsid w:val="0010588E"/>
    <w:rsid w:val="00106315"/>
    <w:rsid w:val="0011111B"/>
    <w:rsid w:val="00113F94"/>
    <w:rsid w:val="00114071"/>
    <w:rsid w:val="001236DC"/>
    <w:rsid w:val="001278F4"/>
    <w:rsid w:val="001330CA"/>
    <w:rsid w:val="00133687"/>
    <w:rsid w:val="00133A57"/>
    <w:rsid w:val="0013536A"/>
    <w:rsid w:val="00135CBC"/>
    <w:rsid w:val="001379DD"/>
    <w:rsid w:val="00140AF0"/>
    <w:rsid w:val="00140E65"/>
    <w:rsid w:val="001434BF"/>
    <w:rsid w:val="001530E5"/>
    <w:rsid w:val="00153421"/>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C3360"/>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05E5"/>
    <w:rsid w:val="002319A9"/>
    <w:rsid w:val="002357FC"/>
    <w:rsid w:val="00244931"/>
    <w:rsid w:val="00244DCF"/>
    <w:rsid w:val="00247371"/>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C2FBD"/>
    <w:rsid w:val="002E099C"/>
    <w:rsid w:val="002E09A3"/>
    <w:rsid w:val="002E29F5"/>
    <w:rsid w:val="002F2B62"/>
    <w:rsid w:val="00302944"/>
    <w:rsid w:val="00307383"/>
    <w:rsid w:val="003106C0"/>
    <w:rsid w:val="003145EA"/>
    <w:rsid w:val="0031693E"/>
    <w:rsid w:val="00317C13"/>
    <w:rsid w:val="00321D3D"/>
    <w:rsid w:val="00323579"/>
    <w:rsid w:val="00343F60"/>
    <w:rsid w:val="00344113"/>
    <w:rsid w:val="0034651E"/>
    <w:rsid w:val="003465EF"/>
    <w:rsid w:val="00351E02"/>
    <w:rsid w:val="003559C1"/>
    <w:rsid w:val="003561C9"/>
    <w:rsid w:val="00365C84"/>
    <w:rsid w:val="00371AB6"/>
    <w:rsid w:val="003739CD"/>
    <w:rsid w:val="00374F95"/>
    <w:rsid w:val="0037609F"/>
    <w:rsid w:val="003776FA"/>
    <w:rsid w:val="003824CD"/>
    <w:rsid w:val="003827DB"/>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5838"/>
    <w:rsid w:val="004265CF"/>
    <w:rsid w:val="004340EB"/>
    <w:rsid w:val="00436E81"/>
    <w:rsid w:val="0044046E"/>
    <w:rsid w:val="00440B0F"/>
    <w:rsid w:val="00444BC0"/>
    <w:rsid w:val="00446EEF"/>
    <w:rsid w:val="004617CC"/>
    <w:rsid w:val="0046499A"/>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908AF"/>
    <w:rsid w:val="005A39F2"/>
    <w:rsid w:val="005A5AB5"/>
    <w:rsid w:val="005A7F6E"/>
    <w:rsid w:val="005B32C3"/>
    <w:rsid w:val="005B413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5F05AB"/>
    <w:rsid w:val="005F6F18"/>
    <w:rsid w:val="006000B6"/>
    <w:rsid w:val="0060079B"/>
    <w:rsid w:val="00614651"/>
    <w:rsid w:val="00615ED8"/>
    <w:rsid w:val="00616526"/>
    <w:rsid w:val="00616F50"/>
    <w:rsid w:val="00617B34"/>
    <w:rsid w:val="00625DDC"/>
    <w:rsid w:val="00630032"/>
    <w:rsid w:val="006300A7"/>
    <w:rsid w:val="006308E2"/>
    <w:rsid w:val="006332BA"/>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1A57"/>
    <w:rsid w:val="00683B7D"/>
    <w:rsid w:val="006854A7"/>
    <w:rsid w:val="0069245D"/>
    <w:rsid w:val="006932A8"/>
    <w:rsid w:val="006963C6"/>
    <w:rsid w:val="006A06A9"/>
    <w:rsid w:val="006A299D"/>
    <w:rsid w:val="006A4492"/>
    <w:rsid w:val="006A5A41"/>
    <w:rsid w:val="006A7164"/>
    <w:rsid w:val="006B07EF"/>
    <w:rsid w:val="006B4EEC"/>
    <w:rsid w:val="006B603F"/>
    <w:rsid w:val="006B7DAC"/>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33390"/>
    <w:rsid w:val="0073389A"/>
    <w:rsid w:val="00734578"/>
    <w:rsid w:val="007355E4"/>
    <w:rsid w:val="00743151"/>
    <w:rsid w:val="00744775"/>
    <w:rsid w:val="00747B57"/>
    <w:rsid w:val="00750C5A"/>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53AB"/>
    <w:rsid w:val="007A0D90"/>
    <w:rsid w:val="007A1A4D"/>
    <w:rsid w:val="007A28E7"/>
    <w:rsid w:val="007A2C2A"/>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3E"/>
    <w:rsid w:val="007D3668"/>
    <w:rsid w:val="007D4218"/>
    <w:rsid w:val="007D4D3B"/>
    <w:rsid w:val="007D665B"/>
    <w:rsid w:val="007E045E"/>
    <w:rsid w:val="007E3711"/>
    <w:rsid w:val="007F4D98"/>
    <w:rsid w:val="007F6BED"/>
    <w:rsid w:val="008017C0"/>
    <w:rsid w:val="00810BF6"/>
    <w:rsid w:val="00814DE7"/>
    <w:rsid w:val="00820870"/>
    <w:rsid w:val="00821F2F"/>
    <w:rsid w:val="0082413D"/>
    <w:rsid w:val="008263C5"/>
    <w:rsid w:val="00831C57"/>
    <w:rsid w:val="008375BB"/>
    <w:rsid w:val="00837BD6"/>
    <w:rsid w:val="008432F9"/>
    <w:rsid w:val="008441DE"/>
    <w:rsid w:val="00844B48"/>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A7766"/>
    <w:rsid w:val="008B12F3"/>
    <w:rsid w:val="008B2E1B"/>
    <w:rsid w:val="008B5932"/>
    <w:rsid w:val="008C0BE7"/>
    <w:rsid w:val="008C38FB"/>
    <w:rsid w:val="008D2673"/>
    <w:rsid w:val="008D2BCF"/>
    <w:rsid w:val="008D2C00"/>
    <w:rsid w:val="008D3360"/>
    <w:rsid w:val="008D3650"/>
    <w:rsid w:val="008D4C61"/>
    <w:rsid w:val="008D61BA"/>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15A7"/>
    <w:rsid w:val="009142F6"/>
    <w:rsid w:val="00914970"/>
    <w:rsid w:val="00915098"/>
    <w:rsid w:val="009204B2"/>
    <w:rsid w:val="00921B3F"/>
    <w:rsid w:val="009263CB"/>
    <w:rsid w:val="00927B9A"/>
    <w:rsid w:val="00927D17"/>
    <w:rsid w:val="009318DC"/>
    <w:rsid w:val="00932A67"/>
    <w:rsid w:val="009415A5"/>
    <w:rsid w:val="00944583"/>
    <w:rsid w:val="00944E7A"/>
    <w:rsid w:val="00950F99"/>
    <w:rsid w:val="00952B17"/>
    <w:rsid w:val="0095339B"/>
    <w:rsid w:val="009561A7"/>
    <w:rsid w:val="009634F0"/>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5A1C"/>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332B"/>
    <w:rsid w:val="00A45C97"/>
    <w:rsid w:val="00A47CAE"/>
    <w:rsid w:val="00A500E8"/>
    <w:rsid w:val="00A51953"/>
    <w:rsid w:val="00A54E56"/>
    <w:rsid w:val="00A57E04"/>
    <w:rsid w:val="00A6028E"/>
    <w:rsid w:val="00A61D72"/>
    <w:rsid w:val="00A63276"/>
    <w:rsid w:val="00A65851"/>
    <w:rsid w:val="00A65D9F"/>
    <w:rsid w:val="00A66726"/>
    <w:rsid w:val="00A72834"/>
    <w:rsid w:val="00A76513"/>
    <w:rsid w:val="00A81C5B"/>
    <w:rsid w:val="00A829A4"/>
    <w:rsid w:val="00A949D5"/>
    <w:rsid w:val="00A94B9B"/>
    <w:rsid w:val="00AA07EC"/>
    <w:rsid w:val="00AA14D6"/>
    <w:rsid w:val="00AA4A45"/>
    <w:rsid w:val="00AA4E5E"/>
    <w:rsid w:val="00AA559C"/>
    <w:rsid w:val="00AA5B0C"/>
    <w:rsid w:val="00AB0F8D"/>
    <w:rsid w:val="00AB21CB"/>
    <w:rsid w:val="00AB30F1"/>
    <w:rsid w:val="00AB356B"/>
    <w:rsid w:val="00AB35A1"/>
    <w:rsid w:val="00AB4F4D"/>
    <w:rsid w:val="00AB5419"/>
    <w:rsid w:val="00AB5B96"/>
    <w:rsid w:val="00AB766F"/>
    <w:rsid w:val="00AC075A"/>
    <w:rsid w:val="00AC2653"/>
    <w:rsid w:val="00AC6DFF"/>
    <w:rsid w:val="00AC7421"/>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5469"/>
    <w:rsid w:val="00B302DB"/>
    <w:rsid w:val="00B32416"/>
    <w:rsid w:val="00B329F0"/>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42AE"/>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10C7"/>
    <w:rsid w:val="00BC55EA"/>
    <w:rsid w:val="00BC7D83"/>
    <w:rsid w:val="00BD10DC"/>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3F96"/>
    <w:rsid w:val="00C04FF3"/>
    <w:rsid w:val="00C07B70"/>
    <w:rsid w:val="00C11905"/>
    <w:rsid w:val="00C13655"/>
    <w:rsid w:val="00C16A22"/>
    <w:rsid w:val="00C1735A"/>
    <w:rsid w:val="00C1735F"/>
    <w:rsid w:val="00C17901"/>
    <w:rsid w:val="00C17BE7"/>
    <w:rsid w:val="00C17CCB"/>
    <w:rsid w:val="00C211FB"/>
    <w:rsid w:val="00C21682"/>
    <w:rsid w:val="00C22B6A"/>
    <w:rsid w:val="00C22B79"/>
    <w:rsid w:val="00C25639"/>
    <w:rsid w:val="00C263AF"/>
    <w:rsid w:val="00C42027"/>
    <w:rsid w:val="00C421E0"/>
    <w:rsid w:val="00C44AC4"/>
    <w:rsid w:val="00C457DF"/>
    <w:rsid w:val="00C4776F"/>
    <w:rsid w:val="00C47E75"/>
    <w:rsid w:val="00C53E3B"/>
    <w:rsid w:val="00C55E15"/>
    <w:rsid w:val="00C65620"/>
    <w:rsid w:val="00C71E2B"/>
    <w:rsid w:val="00C729D1"/>
    <w:rsid w:val="00C7608E"/>
    <w:rsid w:val="00C776E6"/>
    <w:rsid w:val="00C80388"/>
    <w:rsid w:val="00C81356"/>
    <w:rsid w:val="00C8404C"/>
    <w:rsid w:val="00C840F7"/>
    <w:rsid w:val="00C847AC"/>
    <w:rsid w:val="00C85FF6"/>
    <w:rsid w:val="00C90DE8"/>
    <w:rsid w:val="00C93C0A"/>
    <w:rsid w:val="00C95EF4"/>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3DD3"/>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4D57"/>
    <w:rsid w:val="00E05170"/>
    <w:rsid w:val="00E075DE"/>
    <w:rsid w:val="00E12B89"/>
    <w:rsid w:val="00E169AE"/>
    <w:rsid w:val="00E16C25"/>
    <w:rsid w:val="00E21A0D"/>
    <w:rsid w:val="00E22D67"/>
    <w:rsid w:val="00E22F6D"/>
    <w:rsid w:val="00E2415F"/>
    <w:rsid w:val="00E24DA3"/>
    <w:rsid w:val="00E33E72"/>
    <w:rsid w:val="00E354A7"/>
    <w:rsid w:val="00E35BFA"/>
    <w:rsid w:val="00E37409"/>
    <w:rsid w:val="00E41E4C"/>
    <w:rsid w:val="00E43231"/>
    <w:rsid w:val="00E43DB8"/>
    <w:rsid w:val="00E46B35"/>
    <w:rsid w:val="00E46B65"/>
    <w:rsid w:val="00E53184"/>
    <w:rsid w:val="00E54090"/>
    <w:rsid w:val="00E61115"/>
    <w:rsid w:val="00E63A0A"/>
    <w:rsid w:val="00E655FC"/>
    <w:rsid w:val="00E751F0"/>
    <w:rsid w:val="00E771CB"/>
    <w:rsid w:val="00E80826"/>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C75A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3FD6"/>
    <w:rsid w:val="00F86213"/>
    <w:rsid w:val="00F946D7"/>
    <w:rsid w:val="00F95684"/>
    <w:rsid w:val="00FA11F7"/>
    <w:rsid w:val="00FA15C3"/>
    <w:rsid w:val="00FA452B"/>
    <w:rsid w:val="00FA4E80"/>
    <w:rsid w:val="00FB0E8E"/>
    <w:rsid w:val="00FB6570"/>
    <w:rsid w:val="00FB72CA"/>
    <w:rsid w:val="00FC1336"/>
    <w:rsid w:val="00FC1A55"/>
    <w:rsid w:val="00FC4C8F"/>
    <w:rsid w:val="00FC4FA0"/>
    <w:rsid w:val="00FD3C71"/>
    <w:rsid w:val="00FD6850"/>
    <w:rsid w:val="00FE7942"/>
    <w:rsid w:val="00FF217C"/>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45A046-E9F9-4C4B-BA34-04104675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C42027"/>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C42027"/>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C42027"/>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F83FD6"/>
    <w:rPr>
      <w:sz w:val="24"/>
      <w:szCs w:val="24"/>
      <w:lang w:val="de-DE" w:eastAsia="de-DE"/>
    </w:rPr>
  </w:style>
  <w:style w:type="character" w:customStyle="1" w:styleId="FuzeileZchn">
    <w:name w:val="Fußzeile Zchn"/>
    <w:link w:val="Fuzeile"/>
    <w:uiPriority w:val="99"/>
    <w:rsid w:val="00F83FD6"/>
    <w:rPr>
      <w:sz w:val="24"/>
      <w:szCs w:val="24"/>
      <w:lang w:val="de-DE" w:eastAsia="de-DE"/>
    </w:rPr>
  </w:style>
  <w:style w:type="table" w:customStyle="1" w:styleId="TableGrid">
    <w:name w:val="TableGrid"/>
    <w:rsid w:val="00A54E5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E54D-5614-4404-9FDB-59488734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1916</Words>
  <Characters>12071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Kuprian, Lucas</cp:lastModifiedBy>
  <cp:revision>2</cp:revision>
  <cp:lastPrinted>2015-09-10T09:06:00Z</cp:lastPrinted>
  <dcterms:created xsi:type="dcterms:W3CDTF">2024-08-22T06:36:00Z</dcterms:created>
  <dcterms:modified xsi:type="dcterms:W3CDTF">2024-08-22T06:36:00Z</dcterms:modified>
</cp:coreProperties>
</file>